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A3" w:rsidRPr="00015BF0" w:rsidRDefault="00461DA3" w:rsidP="004169E2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РОССИЙСКАЯ ФЕДЕРАЦИЯ</w:t>
      </w:r>
    </w:p>
    <w:p w:rsidR="00461DA3" w:rsidRPr="00015BF0" w:rsidRDefault="00461DA3" w:rsidP="00E25C6A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РОСТОВСКАЯ ОБЛАСТЬ</w:t>
      </w:r>
    </w:p>
    <w:p w:rsidR="00461DA3" w:rsidRPr="00015BF0" w:rsidRDefault="00461DA3" w:rsidP="00461DA3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МУНИЦИПАЛЬНОЕ ОБРАЗОВАНИЕ «УСТЬ-ДОНЕЦКИЙ РАЙОН»</w:t>
      </w:r>
    </w:p>
    <w:tbl>
      <w:tblPr>
        <w:tblW w:w="9750" w:type="dxa"/>
        <w:tblLook w:val="04A0"/>
      </w:tblPr>
      <w:tblGrid>
        <w:gridCol w:w="9750"/>
      </w:tblGrid>
      <w:tr w:rsidR="00C615A9" w:rsidTr="00670B88">
        <w:tc>
          <w:tcPr>
            <w:tcW w:w="9750" w:type="dxa"/>
          </w:tcPr>
          <w:p w:rsidR="00C615A9" w:rsidRDefault="00C615A9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461DA3" w:rsidRPr="00015BF0" w:rsidRDefault="00461DA3" w:rsidP="00461DA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15BF0">
              <w:rPr>
                <w:b/>
                <w:sz w:val="28"/>
                <w:szCs w:val="28"/>
              </w:rPr>
              <w:t>Администрация Усть-Донецкого района</w:t>
            </w:r>
          </w:p>
          <w:p w:rsidR="00461DA3" w:rsidRPr="00015BF0" w:rsidRDefault="00461DA3" w:rsidP="00461DA3">
            <w:pPr>
              <w:rPr>
                <w:sz w:val="28"/>
                <w:szCs w:val="28"/>
              </w:rPr>
            </w:pPr>
          </w:p>
          <w:p w:rsidR="00461DA3" w:rsidRPr="00015BF0" w:rsidRDefault="00461DA3" w:rsidP="00461DA3">
            <w:pPr>
              <w:jc w:val="center"/>
              <w:outlineLvl w:val="0"/>
              <w:rPr>
                <w:sz w:val="32"/>
                <w:szCs w:val="32"/>
              </w:rPr>
            </w:pPr>
            <w:r w:rsidRPr="00015BF0">
              <w:rPr>
                <w:sz w:val="32"/>
                <w:szCs w:val="32"/>
              </w:rPr>
              <w:t>ПОСТАНОВЛЕНИЕ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762"/>
              <w:gridCol w:w="4762"/>
            </w:tblGrid>
            <w:tr w:rsidR="00461DA3" w:rsidTr="002F2B3C">
              <w:tc>
                <w:tcPr>
                  <w:tcW w:w="4762" w:type="dxa"/>
                  <w:vAlign w:val="center"/>
                </w:tcPr>
                <w:p w:rsidR="00461DA3" w:rsidRPr="00BA2E8D" w:rsidRDefault="00461DA3" w:rsidP="00DF50C6">
                  <w:pPr>
                    <w:pStyle w:val="a3"/>
                    <w:spacing w:line="276" w:lineRule="auto"/>
                    <w:rPr>
                      <w:bCs/>
                      <w:sz w:val="20"/>
                      <w:szCs w:val="20"/>
                    </w:rPr>
                  </w:pPr>
                  <w:bookmarkStart w:id="0" w:name="REGNUMDATESTAMP"/>
                  <w:bookmarkEnd w:id="0"/>
                </w:p>
              </w:tc>
              <w:tc>
                <w:tcPr>
                  <w:tcW w:w="4762" w:type="dxa"/>
                  <w:vAlign w:val="center"/>
                </w:tcPr>
                <w:p w:rsidR="00461DA3" w:rsidRDefault="00461DA3" w:rsidP="002F2B3C">
                  <w:pPr>
                    <w:pStyle w:val="a3"/>
                    <w:spacing w:line="276" w:lineRule="auto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61DA3">
                    <w:rPr>
                      <w:bCs/>
                      <w:sz w:val="28"/>
                      <w:szCs w:val="28"/>
                    </w:rPr>
                    <w:t>р.п. Усть-Донецкий</w:t>
                  </w:r>
                </w:p>
              </w:tc>
            </w:tr>
          </w:tbl>
          <w:p w:rsidR="00C615A9" w:rsidRPr="002F2B3C" w:rsidRDefault="00C615A9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C615A9" w:rsidRDefault="00C615A9" w:rsidP="00461DA3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70B88" w:rsidRDefault="00670B88" w:rsidP="00670B88">
      <w:pPr>
        <w:tabs>
          <w:tab w:val="left" w:pos="4253"/>
          <w:tab w:val="left" w:pos="6804"/>
        </w:tabs>
        <w:ind w:right="5102"/>
        <w:rPr>
          <w:sz w:val="28"/>
          <w:szCs w:val="28"/>
        </w:rPr>
      </w:pPr>
      <w:r w:rsidRPr="005B461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Администрации</w:t>
      </w:r>
    </w:p>
    <w:p w:rsidR="00670B88" w:rsidRDefault="00670B88" w:rsidP="00670B88">
      <w:pPr>
        <w:tabs>
          <w:tab w:val="left" w:pos="4253"/>
          <w:tab w:val="left" w:pos="6804"/>
        </w:tabs>
        <w:ind w:right="5102"/>
        <w:rPr>
          <w:sz w:val="28"/>
          <w:szCs w:val="28"/>
        </w:rPr>
      </w:pPr>
      <w:r>
        <w:rPr>
          <w:sz w:val="28"/>
          <w:szCs w:val="28"/>
        </w:rPr>
        <w:t>Усть-Донецкого района</w:t>
      </w:r>
    </w:p>
    <w:p w:rsidR="00670B88" w:rsidRDefault="00670B88" w:rsidP="00670B88">
      <w:pPr>
        <w:tabs>
          <w:tab w:val="left" w:pos="4253"/>
          <w:tab w:val="left" w:pos="6804"/>
        </w:tabs>
        <w:ind w:right="5102"/>
        <w:rPr>
          <w:sz w:val="28"/>
          <w:szCs w:val="28"/>
        </w:rPr>
      </w:pPr>
      <w:r>
        <w:rPr>
          <w:sz w:val="28"/>
          <w:szCs w:val="28"/>
        </w:rPr>
        <w:t>от 10.12.2018 г. № 100/965-п-18</w:t>
      </w:r>
    </w:p>
    <w:p w:rsidR="00C615A9" w:rsidRPr="00461DA3" w:rsidRDefault="00C615A9" w:rsidP="00DD4B3D">
      <w:pPr>
        <w:ind w:right="4534" w:firstLine="709"/>
        <w:jc w:val="both"/>
        <w:rPr>
          <w:sz w:val="28"/>
          <w:szCs w:val="28"/>
        </w:rPr>
      </w:pPr>
    </w:p>
    <w:p w:rsidR="004E452C" w:rsidRDefault="00670B88" w:rsidP="004E452C">
      <w:pPr>
        <w:tabs>
          <w:tab w:val="left" w:pos="709"/>
        </w:tabs>
        <w:ind w:firstLine="720"/>
        <w:jc w:val="both"/>
        <w:rPr>
          <w:spacing w:val="-24"/>
          <w:sz w:val="28"/>
        </w:rPr>
      </w:pPr>
      <w:bookmarkStart w:id="1" w:name="_GoBack"/>
      <w:bookmarkEnd w:id="1"/>
      <w:r w:rsidRPr="005B4611">
        <w:rPr>
          <w:sz w:val="28"/>
        </w:rPr>
        <w:t xml:space="preserve">В соответствии с постановлением Администрации Усть-Донецкого </w:t>
      </w:r>
      <w:r w:rsidRPr="008748DB">
        <w:rPr>
          <w:sz w:val="28"/>
        </w:rPr>
        <w:t>района от 17.09.2018 № 100/735-п-18 «</w:t>
      </w:r>
      <w:r w:rsidRPr="008748DB">
        <w:rPr>
          <w:bCs/>
          <w:sz w:val="28"/>
          <w:szCs w:val="28"/>
          <w:lang w:eastAsia="en-US"/>
        </w:rPr>
        <w:t xml:space="preserve">Об утверждении Порядка </w:t>
      </w:r>
      <w:r w:rsidRPr="008748DB">
        <w:rPr>
          <w:sz w:val="28"/>
        </w:rPr>
        <w:t xml:space="preserve">разработки, реализации и оценки эффективности </w:t>
      </w:r>
      <w:r w:rsidRPr="008748DB">
        <w:rPr>
          <w:sz w:val="28"/>
          <w:szCs w:val="28"/>
        </w:rPr>
        <w:t>муниципаль</w:t>
      </w:r>
      <w:r w:rsidRPr="008748DB">
        <w:rPr>
          <w:sz w:val="28"/>
        </w:rPr>
        <w:t xml:space="preserve">ных программ                             Усть-Донецкого района», </w:t>
      </w:r>
      <w:r w:rsidR="004E452C" w:rsidRPr="008748DB">
        <w:rPr>
          <w:sz w:val="28"/>
          <w:szCs w:val="28"/>
        </w:rPr>
        <w:t>решением Собрания депутатов от 21.12.202</w:t>
      </w:r>
      <w:r w:rsidR="008B3459" w:rsidRPr="008748DB">
        <w:rPr>
          <w:sz w:val="28"/>
          <w:szCs w:val="28"/>
        </w:rPr>
        <w:t>2</w:t>
      </w:r>
      <w:r w:rsidR="004E452C" w:rsidRPr="008748DB">
        <w:rPr>
          <w:sz w:val="28"/>
          <w:szCs w:val="28"/>
        </w:rPr>
        <w:t xml:space="preserve"> № </w:t>
      </w:r>
      <w:r w:rsidR="008B3459" w:rsidRPr="008748DB">
        <w:rPr>
          <w:sz w:val="28"/>
          <w:szCs w:val="28"/>
        </w:rPr>
        <w:t xml:space="preserve">122 </w:t>
      </w:r>
      <w:r w:rsidR="004E452C" w:rsidRPr="008748DB">
        <w:rPr>
          <w:sz w:val="28"/>
          <w:szCs w:val="28"/>
        </w:rPr>
        <w:t xml:space="preserve">«О </w:t>
      </w:r>
      <w:r w:rsidR="008B3459" w:rsidRPr="008748DB">
        <w:rPr>
          <w:sz w:val="28"/>
          <w:szCs w:val="28"/>
        </w:rPr>
        <w:t xml:space="preserve">внесении изменений в решение Собрания депутатов Усть-Донецкого района от  21.12.2021 № 28 «О </w:t>
      </w:r>
      <w:r w:rsidR="004E452C" w:rsidRPr="008748DB">
        <w:rPr>
          <w:sz w:val="28"/>
          <w:szCs w:val="28"/>
        </w:rPr>
        <w:t xml:space="preserve">бюджете Усть-Донецкого района на 2022 год и плановый период 2023 и 2024 годов»,  </w:t>
      </w:r>
      <w:r w:rsidR="008B3459" w:rsidRPr="008748DB">
        <w:rPr>
          <w:sz w:val="28"/>
          <w:szCs w:val="28"/>
        </w:rPr>
        <w:t xml:space="preserve"> решением Собранием депутатов от 21.12.2022 № 123 «О бюджете Усть-Донецкого района на 202</w:t>
      </w:r>
      <w:r w:rsidR="00A9682C" w:rsidRPr="008748DB">
        <w:rPr>
          <w:sz w:val="28"/>
          <w:szCs w:val="28"/>
        </w:rPr>
        <w:t>3</w:t>
      </w:r>
      <w:r w:rsidR="008B3459" w:rsidRPr="008748DB">
        <w:rPr>
          <w:sz w:val="28"/>
          <w:szCs w:val="28"/>
        </w:rPr>
        <w:t xml:space="preserve"> год и плановый период 202</w:t>
      </w:r>
      <w:r w:rsidR="00A9682C" w:rsidRPr="008748DB">
        <w:rPr>
          <w:sz w:val="28"/>
          <w:szCs w:val="28"/>
        </w:rPr>
        <w:t>4</w:t>
      </w:r>
      <w:r w:rsidR="008B3459" w:rsidRPr="008748DB">
        <w:rPr>
          <w:sz w:val="28"/>
          <w:szCs w:val="28"/>
        </w:rPr>
        <w:t xml:space="preserve"> и 202</w:t>
      </w:r>
      <w:r w:rsidR="00A9682C" w:rsidRPr="008748DB">
        <w:rPr>
          <w:sz w:val="28"/>
          <w:szCs w:val="28"/>
        </w:rPr>
        <w:t>5</w:t>
      </w:r>
      <w:r w:rsidR="008B3459" w:rsidRPr="008748DB">
        <w:rPr>
          <w:sz w:val="28"/>
          <w:szCs w:val="28"/>
        </w:rPr>
        <w:t xml:space="preserve"> годов»,  </w:t>
      </w:r>
      <w:r w:rsidR="004E452C" w:rsidRPr="008748DB">
        <w:rPr>
          <w:sz w:val="28"/>
          <w:szCs w:val="28"/>
        </w:rPr>
        <w:t>Администрация Усть-Донецкого района</w:t>
      </w:r>
    </w:p>
    <w:p w:rsidR="004E452C" w:rsidRDefault="004E452C" w:rsidP="00461DA3">
      <w:pPr>
        <w:ind w:left="540"/>
        <w:jc w:val="center"/>
        <w:outlineLvl w:val="0"/>
        <w:rPr>
          <w:sz w:val="32"/>
          <w:szCs w:val="32"/>
        </w:rPr>
      </w:pPr>
    </w:p>
    <w:p w:rsidR="00461DA3" w:rsidRDefault="00461DA3" w:rsidP="00461DA3">
      <w:pPr>
        <w:ind w:left="540"/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ПОСТАНОВЛЯ</w:t>
      </w:r>
      <w:r>
        <w:rPr>
          <w:sz w:val="32"/>
          <w:szCs w:val="32"/>
        </w:rPr>
        <w:t>ЕТ</w:t>
      </w:r>
      <w:r w:rsidRPr="00015BF0">
        <w:rPr>
          <w:sz w:val="32"/>
          <w:szCs w:val="32"/>
        </w:rPr>
        <w:t>:</w:t>
      </w:r>
    </w:p>
    <w:p w:rsidR="00670B88" w:rsidRPr="00015BF0" w:rsidRDefault="00670B88" w:rsidP="00461DA3">
      <w:pPr>
        <w:ind w:left="540"/>
        <w:jc w:val="center"/>
        <w:outlineLvl w:val="0"/>
        <w:rPr>
          <w:sz w:val="32"/>
          <w:szCs w:val="32"/>
        </w:rPr>
      </w:pPr>
    </w:p>
    <w:p w:rsidR="00670B88" w:rsidRDefault="00670B88" w:rsidP="00670B88">
      <w:pPr>
        <w:ind w:firstLine="709"/>
        <w:jc w:val="both"/>
        <w:rPr>
          <w:spacing w:val="-4"/>
          <w:sz w:val="28"/>
        </w:rPr>
      </w:pPr>
      <w:r w:rsidRPr="005B4611">
        <w:rPr>
          <w:spacing w:val="-8"/>
          <w:sz w:val="28"/>
          <w:szCs w:val="28"/>
        </w:rPr>
        <w:t xml:space="preserve">1. </w:t>
      </w:r>
      <w:r>
        <w:rPr>
          <w:spacing w:val="-8"/>
          <w:sz w:val="28"/>
          <w:szCs w:val="28"/>
        </w:rPr>
        <w:t xml:space="preserve">Внести в постановление Администрации Усть-Донецкого района от 10.12.2018 г. № 100/965-п-18 «Об утверждении муниципальной программы Усть-Донецкого района </w:t>
      </w:r>
      <w:r w:rsidRPr="005B4611">
        <w:rPr>
          <w:sz w:val="28"/>
          <w:lang w:eastAsia="en-US"/>
        </w:rPr>
        <w:t xml:space="preserve">«Развитие сельского хозяйства и регулирование  рынков сельскохозяйственной продукции, сырья и продовольствия» </w:t>
      </w:r>
      <w:r>
        <w:rPr>
          <w:sz w:val="28"/>
          <w:lang w:eastAsia="en-US"/>
        </w:rPr>
        <w:t xml:space="preserve">изменения </w:t>
      </w:r>
      <w:r w:rsidRPr="005B4611">
        <w:rPr>
          <w:spacing w:val="-4"/>
          <w:sz w:val="28"/>
        </w:rPr>
        <w:t>согласно приложению</w:t>
      </w:r>
      <w:r>
        <w:rPr>
          <w:spacing w:val="-4"/>
          <w:sz w:val="28"/>
        </w:rPr>
        <w:t>.</w:t>
      </w:r>
    </w:p>
    <w:p w:rsidR="00670B88" w:rsidRDefault="00670B88" w:rsidP="00670B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подлежит размещению на официальном сайте Администрации Усть-Донецкого района в информационно – телекоммуникационной сети </w:t>
      </w:r>
      <w:r w:rsidRPr="000603FF">
        <w:rPr>
          <w:sz w:val="28"/>
          <w:szCs w:val="28"/>
        </w:rPr>
        <w:t>Интернет.</w:t>
      </w:r>
      <w:r>
        <w:rPr>
          <w:sz w:val="28"/>
          <w:szCs w:val="28"/>
        </w:rPr>
        <w:t xml:space="preserve"> </w:t>
      </w:r>
    </w:p>
    <w:p w:rsidR="00670B88" w:rsidRDefault="00670B88" w:rsidP="00670B88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</w:t>
      </w:r>
      <w:r>
        <w:rPr>
          <w:sz w:val="28"/>
          <w:szCs w:val="28"/>
          <w:lang w:eastAsia="en-US"/>
        </w:rPr>
        <w:t>3</w:t>
      </w:r>
      <w:r w:rsidRPr="005B4611">
        <w:rPr>
          <w:sz w:val="28"/>
          <w:szCs w:val="28"/>
          <w:lang w:eastAsia="en-US"/>
        </w:rPr>
        <w:t xml:space="preserve">. </w:t>
      </w:r>
      <w:proofErr w:type="gramStart"/>
      <w:r w:rsidRPr="005B4611">
        <w:rPr>
          <w:spacing w:val="-4"/>
          <w:sz w:val="28"/>
          <w:szCs w:val="28"/>
        </w:rPr>
        <w:t>Контроль за</w:t>
      </w:r>
      <w:proofErr w:type="gramEnd"/>
      <w:r w:rsidRPr="005B4611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выполнением настоящего </w:t>
      </w:r>
      <w:r w:rsidRPr="005B4611">
        <w:rPr>
          <w:spacing w:val="-4"/>
          <w:sz w:val="28"/>
          <w:szCs w:val="28"/>
        </w:rPr>
        <w:t xml:space="preserve">постановления возложить на </w:t>
      </w:r>
      <w:r>
        <w:rPr>
          <w:spacing w:val="-4"/>
          <w:sz w:val="28"/>
          <w:szCs w:val="28"/>
        </w:rPr>
        <w:t xml:space="preserve">заместителя главы Администрации Усть-Донецкого района по развитию сельского хозяйства и перерабатывающей промышленности </w:t>
      </w:r>
      <w:r w:rsidR="00E87F73">
        <w:rPr>
          <w:spacing w:val="-4"/>
          <w:sz w:val="28"/>
          <w:szCs w:val="28"/>
        </w:rPr>
        <w:t>В.А. Трифонов</w:t>
      </w:r>
      <w:r w:rsidR="00C14D25">
        <w:rPr>
          <w:spacing w:val="-4"/>
          <w:sz w:val="28"/>
          <w:szCs w:val="28"/>
        </w:rPr>
        <w:t>а</w:t>
      </w:r>
      <w:r>
        <w:rPr>
          <w:spacing w:val="-4"/>
          <w:sz w:val="28"/>
          <w:szCs w:val="28"/>
        </w:rPr>
        <w:t>.</w:t>
      </w:r>
    </w:p>
    <w:p w:rsidR="00DD4B3D" w:rsidRDefault="00DD4B3D" w:rsidP="00DD4B3D">
      <w:pPr>
        <w:ind w:firstLine="709"/>
        <w:rPr>
          <w:sz w:val="28"/>
        </w:rPr>
      </w:pPr>
    </w:p>
    <w:tbl>
      <w:tblPr>
        <w:tblW w:w="10207" w:type="dxa"/>
        <w:tblInd w:w="-318" w:type="dxa"/>
        <w:tblLayout w:type="fixed"/>
        <w:tblLook w:val="0000"/>
      </w:tblPr>
      <w:tblGrid>
        <w:gridCol w:w="3290"/>
        <w:gridCol w:w="4082"/>
        <w:gridCol w:w="2835"/>
      </w:tblGrid>
      <w:tr w:rsidR="00AA1306" w:rsidRPr="00ED3C6E" w:rsidTr="00AA1306">
        <w:trPr>
          <w:trHeight w:val="1485"/>
        </w:trPr>
        <w:tc>
          <w:tcPr>
            <w:tcW w:w="3290" w:type="dxa"/>
            <w:shd w:val="clear" w:color="auto" w:fill="auto"/>
            <w:vAlign w:val="center"/>
          </w:tcPr>
          <w:p w:rsidR="00AA1306" w:rsidRPr="00ED3C6E" w:rsidRDefault="00AA1306" w:rsidP="00E25C6A">
            <w:pPr>
              <w:rPr>
                <w:sz w:val="28"/>
                <w:szCs w:val="28"/>
              </w:rPr>
            </w:pPr>
            <w:bookmarkStart w:id="2" w:name="SIGNERPOST1"/>
            <w:bookmarkEnd w:id="2"/>
          </w:p>
        </w:tc>
        <w:tc>
          <w:tcPr>
            <w:tcW w:w="4082" w:type="dxa"/>
          </w:tcPr>
          <w:p w:rsidR="00AA1306" w:rsidRPr="00ED3C6E" w:rsidRDefault="00AA1306" w:rsidP="00E25C6A">
            <w:pPr>
              <w:rPr>
                <w:sz w:val="28"/>
                <w:szCs w:val="28"/>
              </w:rPr>
            </w:pPr>
            <w:bookmarkStart w:id="3" w:name="SIGNERSTAMP1"/>
            <w:bookmarkEnd w:id="3"/>
          </w:p>
        </w:tc>
        <w:tc>
          <w:tcPr>
            <w:tcW w:w="2835" w:type="dxa"/>
            <w:shd w:val="clear" w:color="auto" w:fill="auto"/>
            <w:vAlign w:val="center"/>
          </w:tcPr>
          <w:p w:rsidR="00AA1306" w:rsidRPr="00ED3C6E" w:rsidRDefault="00AA1306" w:rsidP="003E56D1">
            <w:pPr>
              <w:jc w:val="right"/>
              <w:rPr>
                <w:sz w:val="28"/>
                <w:szCs w:val="28"/>
              </w:rPr>
            </w:pPr>
            <w:bookmarkStart w:id="4" w:name="SIGNERNAME1"/>
            <w:bookmarkEnd w:id="4"/>
          </w:p>
        </w:tc>
      </w:tr>
    </w:tbl>
    <w:p w:rsidR="00DD4B3D" w:rsidRDefault="00D07D45" w:rsidP="00C615A9">
      <w:pPr>
        <w:pStyle w:val="a8"/>
        <w:ind w:firstLine="0"/>
        <w:rPr>
          <w:sz w:val="18"/>
          <w:szCs w:val="18"/>
        </w:rPr>
      </w:pPr>
      <w:r>
        <w:rPr>
          <w:sz w:val="18"/>
          <w:szCs w:val="18"/>
        </w:rPr>
        <w:t>П</w:t>
      </w:r>
      <w:r w:rsidR="00AD0D24" w:rsidRPr="006D2598">
        <w:rPr>
          <w:sz w:val="18"/>
          <w:szCs w:val="18"/>
        </w:rPr>
        <w:t>остановление</w:t>
      </w:r>
      <w:r w:rsidR="00C615A9" w:rsidRPr="006D2598">
        <w:rPr>
          <w:sz w:val="18"/>
          <w:szCs w:val="18"/>
        </w:rPr>
        <w:t xml:space="preserve"> вносит:</w:t>
      </w:r>
    </w:p>
    <w:p w:rsidR="00670B88" w:rsidRPr="00A366D3" w:rsidRDefault="00E87F73" w:rsidP="00670B88">
      <w:pPr>
        <w:pStyle w:val="a8"/>
        <w:ind w:firstLine="0"/>
        <w:rPr>
          <w:sz w:val="18"/>
          <w:szCs w:val="18"/>
        </w:rPr>
      </w:pPr>
      <w:bookmarkStart w:id="5" w:name="EXECUTOR"/>
      <w:bookmarkEnd w:id="5"/>
      <w:r>
        <w:rPr>
          <w:sz w:val="18"/>
          <w:szCs w:val="18"/>
        </w:rPr>
        <w:t>Отдел АПК и природопользования</w:t>
      </w:r>
    </w:p>
    <w:p w:rsidR="00670B88" w:rsidRDefault="00670B88" w:rsidP="00670B88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A366D3">
        <w:rPr>
          <w:sz w:val="18"/>
          <w:szCs w:val="18"/>
        </w:rPr>
        <w:t xml:space="preserve">Администрации Усть-Донецкого района  </w:t>
      </w:r>
    </w:p>
    <w:p w:rsidR="00670B88" w:rsidRDefault="00670B88" w:rsidP="00670B88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D07D45" w:rsidRDefault="00D07D45" w:rsidP="00670B88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70B88" w:rsidRDefault="00670B88" w:rsidP="00670B88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70B88" w:rsidRDefault="0063697C" w:rsidP="0063697C">
      <w:pPr>
        <w:jc w:val="center"/>
      </w:pPr>
      <w:r>
        <w:lastRenderedPageBreak/>
        <w:t xml:space="preserve">                                                                                                       </w:t>
      </w:r>
      <w:r w:rsidR="00670B88">
        <w:t xml:space="preserve"> Приложение </w:t>
      </w:r>
    </w:p>
    <w:p w:rsidR="00670B88" w:rsidRDefault="00670B88" w:rsidP="00670B88">
      <w:pPr>
        <w:jc w:val="right"/>
      </w:pPr>
      <w:r>
        <w:t xml:space="preserve">                                                                               к постановлению Администрации </w:t>
      </w:r>
    </w:p>
    <w:p w:rsidR="00670B88" w:rsidRDefault="0063697C" w:rsidP="0063697C">
      <w:pPr>
        <w:jc w:val="center"/>
      </w:pPr>
      <w:r>
        <w:t xml:space="preserve">                                                                                                            </w:t>
      </w:r>
      <w:r w:rsidR="00670B88">
        <w:t xml:space="preserve">Усть-Донецкого района </w:t>
      </w:r>
    </w:p>
    <w:p w:rsidR="00670B88" w:rsidRDefault="0063697C" w:rsidP="00670B88">
      <w:pPr>
        <w:jc w:val="right"/>
      </w:pPr>
      <w:r>
        <w:t xml:space="preserve">               </w:t>
      </w:r>
      <w:r w:rsidR="00670B88">
        <w:t>от «__» _________ 202</w:t>
      </w:r>
      <w:r w:rsidR="004E452C">
        <w:t>2</w:t>
      </w:r>
      <w:r w:rsidR="00670B88">
        <w:t xml:space="preserve"> г.  № _________</w:t>
      </w:r>
    </w:p>
    <w:p w:rsidR="00670B88" w:rsidRDefault="00670B88" w:rsidP="00670B88">
      <w:pPr>
        <w:jc w:val="right"/>
      </w:pPr>
    </w:p>
    <w:p w:rsidR="00670B88" w:rsidRPr="00F124F4" w:rsidRDefault="00670B88" w:rsidP="00670B88">
      <w:pPr>
        <w:jc w:val="right"/>
        <w:rPr>
          <w:sz w:val="28"/>
          <w:szCs w:val="28"/>
        </w:rPr>
      </w:pPr>
    </w:p>
    <w:p w:rsidR="00670B88" w:rsidRPr="00F124F4" w:rsidRDefault="00670B88" w:rsidP="00670B88">
      <w:pPr>
        <w:jc w:val="center"/>
        <w:rPr>
          <w:sz w:val="28"/>
          <w:szCs w:val="28"/>
        </w:rPr>
      </w:pPr>
      <w:r w:rsidRPr="00F124F4">
        <w:rPr>
          <w:sz w:val="28"/>
          <w:szCs w:val="28"/>
        </w:rPr>
        <w:t>ИЗМЕНЕНИЯ,</w:t>
      </w:r>
    </w:p>
    <w:p w:rsidR="00670B88" w:rsidRDefault="00670B88" w:rsidP="00670B88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F124F4">
        <w:rPr>
          <w:sz w:val="28"/>
          <w:szCs w:val="28"/>
        </w:rPr>
        <w:t>носимые в постановлени</w:t>
      </w:r>
      <w:r>
        <w:rPr>
          <w:sz w:val="28"/>
          <w:szCs w:val="28"/>
        </w:rPr>
        <w:t>е</w:t>
      </w:r>
      <w:r w:rsidRPr="00F124F4">
        <w:rPr>
          <w:sz w:val="28"/>
          <w:szCs w:val="28"/>
        </w:rPr>
        <w:t xml:space="preserve"> Администрации Усть-Донецкого района</w:t>
      </w:r>
      <w:r>
        <w:rPr>
          <w:sz w:val="28"/>
          <w:szCs w:val="28"/>
        </w:rPr>
        <w:t xml:space="preserve">                                   </w:t>
      </w:r>
      <w:r w:rsidRPr="00F124F4">
        <w:rPr>
          <w:sz w:val="28"/>
          <w:szCs w:val="28"/>
        </w:rPr>
        <w:t xml:space="preserve"> от </w:t>
      </w:r>
      <w:r>
        <w:rPr>
          <w:sz w:val="28"/>
          <w:szCs w:val="28"/>
        </w:rPr>
        <w:t>10.12.2018</w:t>
      </w:r>
      <w:r w:rsidRPr="00F124F4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F124F4">
        <w:rPr>
          <w:sz w:val="28"/>
          <w:szCs w:val="28"/>
        </w:rPr>
        <w:t xml:space="preserve"> № </w:t>
      </w:r>
      <w:r>
        <w:rPr>
          <w:sz w:val="28"/>
          <w:szCs w:val="28"/>
        </w:rPr>
        <w:t>100/965-п-18</w:t>
      </w:r>
      <w:r w:rsidRPr="00F124F4">
        <w:rPr>
          <w:sz w:val="28"/>
          <w:szCs w:val="28"/>
        </w:rPr>
        <w:t xml:space="preserve"> «Об утверждении муниципальной программы Усть-Донецкого района «Развитие сельского хозяйства и регулирование рынков сельскохозяйственной продукции, сырья и продовольствия»</w:t>
      </w:r>
    </w:p>
    <w:p w:rsidR="00670B88" w:rsidRDefault="00670B88" w:rsidP="00670B88">
      <w:pPr>
        <w:rPr>
          <w:sz w:val="28"/>
          <w:szCs w:val="28"/>
        </w:rPr>
      </w:pPr>
    </w:p>
    <w:p w:rsidR="00670B88" w:rsidRDefault="00670B88" w:rsidP="00670B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Паспорт муниципальной </w:t>
      </w:r>
      <w:r w:rsidRPr="00F124F4">
        <w:rPr>
          <w:sz w:val="28"/>
          <w:szCs w:val="28"/>
        </w:rPr>
        <w:t>программы Усть-Донецкого района «Развитие сельского хозяйства и регулирование рынков сельскохозяйственной продукции, сырья и продовольствия»</w:t>
      </w:r>
    </w:p>
    <w:p w:rsidR="00670B88" w:rsidRDefault="00670B88" w:rsidP="00670B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Подраздел «Ресурсное обеспечение муниципальной программы                           Усть-Донецкого района» изложить в редакции: </w:t>
      </w:r>
    </w:p>
    <w:tbl>
      <w:tblPr>
        <w:tblW w:w="0" w:type="auto"/>
        <w:tblLook w:val="01E0"/>
      </w:tblPr>
      <w:tblGrid>
        <w:gridCol w:w="3528"/>
        <w:gridCol w:w="6042"/>
      </w:tblGrid>
      <w:tr w:rsidR="00670B88" w:rsidRPr="001142AE" w:rsidTr="00E25C6A">
        <w:tc>
          <w:tcPr>
            <w:tcW w:w="3528" w:type="dxa"/>
          </w:tcPr>
          <w:p w:rsidR="00670B88" w:rsidRPr="001142AE" w:rsidRDefault="00670B88" w:rsidP="00E25C6A">
            <w:pPr>
              <w:rPr>
                <w:sz w:val="28"/>
                <w:szCs w:val="28"/>
              </w:rPr>
            </w:pPr>
            <w:r w:rsidRPr="001142AE">
              <w:rPr>
                <w:sz w:val="28"/>
                <w:szCs w:val="28"/>
              </w:rPr>
              <w:t>«Ресурсное</w:t>
            </w:r>
          </w:p>
          <w:p w:rsidR="00670B88" w:rsidRPr="001142AE" w:rsidRDefault="00670B88" w:rsidP="00E25C6A">
            <w:pPr>
              <w:rPr>
                <w:sz w:val="28"/>
                <w:szCs w:val="28"/>
              </w:rPr>
            </w:pPr>
            <w:r w:rsidRPr="001142AE">
              <w:rPr>
                <w:sz w:val="28"/>
                <w:szCs w:val="28"/>
              </w:rPr>
              <w:t xml:space="preserve"> обеспечение</w:t>
            </w:r>
          </w:p>
          <w:p w:rsidR="00670B88" w:rsidRPr="001142AE" w:rsidRDefault="00670B88" w:rsidP="00E25C6A">
            <w:pPr>
              <w:rPr>
                <w:sz w:val="28"/>
                <w:szCs w:val="28"/>
              </w:rPr>
            </w:pPr>
            <w:r w:rsidRPr="001142AE">
              <w:rPr>
                <w:sz w:val="28"/>
                <w:szCs w:val="28"/>
              </w:rPr>
              <w:t xml:space="preserve"> муниципальной</w:t>
            </w:r>
          </w:p>
          <w:p w:rsidR="00670B88" w:rsidRPr="001142AE" w:rsidRDefault="00670B88" w:rsidP="00E25C6A">
            <w:pPr>
              <w:rPr>
                <w:sz w:val="28"/>
                <w:szCs w:val="28"/>
              </w:rPr>
            </w:pPr>
            <w:r w:rsidRPr="001142AE">
              <w:rPr>
                <w:sz w:val="28"/>
                <w:szCs w:val="28"/>
              </w:rPr>
              <w:t xml:space="preserve"> программы </w:t>
            </w:r>
          </w:p>
          <w:p w:rsidR="00670B88" w:rsidRPr="001142AE" w:rsidRDefault="00670B88" w:rsidP="00E25C6A">
            <w:pPr>
              <w:rPr>
                <w:sz w:val="28"/>
                <w:szCs w:val="28"/>
              </w:rPr>
            </w:pPr>
            <w:r w:rsidRPr="001142AE">
              <w:rPr>
                <w:sz w:val="28"/>
                <w:szCs w:val="28"/>
              </w:rPr>
              <w:t>Усть-Донецкого района</w:t>
            </w:r>
            <w:r>
              <w:rPr>
                <w:sz w:val="28"/>
                <w:szCs w:val="28"/>
              </w:rPr>
              <w:t>»</w:t>
            </w:r>
            <w:r w:rsidRPr="001142A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42" w:type="dxa"/>
          </w:tcPr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Общий объем финансирования программы составляет-</w:t>
            </w:r>
            <w:r>
              <w:rPr>
                <w:sz w:val="27"/>
                <w:szCs w:val="27"/>
              </w:rPr>
              <w:t xml:space="preserve"> </w:t>
            </w:r>
            <w:r w:rsidR="00187DC6">
              <w:rPr>
                <w:sz w:val="27"/>
                <w:szCs w:val="27"/>
              </w:rPr>
              <w:t>89993</w:t>
            </w:r>
            <w:r w:rsidR="00512C13">
              <w:rPr>
                <w:sz w:val="27"/>
                <w:szCs w:val="27"/>
              </w:rPr>
              <w:t>,</w:t>
            </w:r>
            <w:r w:rsidR="00187DC6">
              <w:rPr>
                <w:sz w:val="27"/>
                <w:szCs w:val="27"/>
              </w:rPr>
              <w:t>7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>тыс.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>рублей, в том числе: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201</w:t>
            </w:r>
            <w:r>
              <w:rPr>
                <w:sz w:val="27"/>
                <w:szCs w:val="27"/>
              </w:rPr>
              <w:t>9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-  7850,5* 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20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- </w:t>
            </w:r>
            <w:r w:rsidRPr="001142A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6799,3* 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</w:t>
            </w:r>
            <w:r w:rsidRPr="001142AE">
              <w:rPr>
                <w:sz w:val="27"/>
                <w:szCs w:val="27"/>
              </w:rPr>
              <w:t>1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 1</w:t>
            </w:r>
            <w:r w:rsidR="005F5F1A">
              <w:rPr>
                <w:sz w:val="27"/>
                <w:szCs w:val="27"/>
              </w:rPr>
              <w:t>7846,8</w:t>
            </w:r>
            <w:r>
              <w:rPr>
                <w:sz w:val="27"/>
                <w:szCs w:val="27"/>
              </w:rPr>
              <w:t xml:space="preserve">  т</w:t>
            </w:r>
            <w:r w:rsidRPr="001142AE">
              <w:rPr>
                <w:sz w:val="27"/>
                <w:szCs w:val="27"/>
              </w:rPr>
              <w:t>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22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 </w:t>
            </w:r>
            <w:r w:rsidR="00187DC6">
              <w:rPr>
                <w:sz w:val="27"/>
                <w:szCs w:val="27"/>
              </w:rPr>
              <w:t>20252,3</w:t>
            </w:r>
            <w:r>
              <w:rPr>
                <w:sz w:val="27"/>
                <w:szCs w:val="27"/>
              </w:rPr>
              <w:t xml:space="preserve"> 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23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D82967">
              <w:rPr>
                <w:sz w:val="27"/>
                <w:szCs w:val="27"/>
              </w:rPr>
              <w:t xml:space="preserve">-  </w:t>
            </w:r>
            <w:r>
              <w:rPr>
                <w:sz w:val="27"/>
                <w:szCs w:val="27"/>
              </w:rPr>
              <w:t>1</w:t>
            </w:r>
            <w:r w:rsidR="00187DC6">
              <w:rPr>
                <w:sz w:val="27"/>
                <w:szCs w:val="27"/>
              </w:rPr>
              <w:t>0115,9</w:t>
            </w:r>
            <w:r>
              <w:rPr>
                <w:sz w:val="27"/>
                <w:szCs w:val="27"/>
              </w:rPr>
              <w:t xml:space="preserve"> 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24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 </w:t>
            </w:r>
            <w:r>
              <w:rPr>
                <w:sz w:val="27"/>
                <w:szCs w:val="27"/>
              </w:rPr>
              <w:t>1</w:t>
            </w:r>
            <w:r w:rsidR="00187DC6">
              <w:rPr>
                <w:sz w:val="27"/>
                <w:szCs w:val="27"/>
              </w:rPr>
              <w:t>0217,2</w:t>
            </w:r>
            <w:r>
              <w:rPr>
                <w:sz w:val="27"/>
                <w:szCs w:val="27"/>
              </w:rPr>
              <w:t xml:space="preserve"> 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202</w:t>
            </w:r>
            <w:r>
              <w:rPr>
                <w:sz w:val="27"/>
                <w:szCs w:val="27"/>
              </w:rPr>
              <w:t>5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 </w:t>
            </w:r>
            <w:r>
              <w:rPr>
                <w:sz w:val="27"/>
                <w:szCs w:val="27"/>
              </w:rPr>
              <w:t>1</w:t>
            </w:r>
            <w:r w:rsidR="00187DC6">
              <w:rPr>
                <w:sz w:val="27"/>
                <w:szCs w:val="27"/>
              </w:rPr>
              <w:t>0111,2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-  1360,1  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год -  1360,1  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год -  1360,1  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2029 год -  1360,1  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2030 год -  1360,1    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за счет федерального бюджета</w:t>
            </w:r>
            <w:r>
              <w:rPr>
                <w:sz w:val="27"/>
                <w:szCs w:val="27"/>
              </w:rPr>
              <w:t xml:space="preserve"> –</w:t>
            </w:r>
            <w:r w:rsidRPr="001142AE">
              <w:rPr>
                <w:sz w:val="27"/>
                <w:szCs w:val="27"/>
              </w:rPr>
              <w:t xml:space="preserve"> </w:t>
            </w:r>
            <w:r w:rsidR="00187DC6">
              <w:rPr>
                <w:sz w:val="27"/>
                <w:szCs w:val="27"/>
              </w:rPr>
              <w:t>38676,5</w:t>
            </w:r>
            <w:r w:rsidRPr="001142AE">
              <w:rPr>
                <w:sz w:val="27"/>
                <w:szCs w:val="27"/>
              </w:rPr>
              <w:t xml:space="preserve"> тыс. рублей, в том числе: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201</w:t>
            </w:r>
            <w:r>
              <w:rPr>
                <w:sz w:val="27"/>
                <w:szCs w:val="27"/>
              </w:rPr>
              <w:t>9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-</w:t>
            </w:r>
            <w:r w:rsidRPr="001142AE">
              <w:rPr>
                <w:b/>
                <w:sz w:val="27"/>
                <w:szCs w:val="27"/>
              </w:rPr>
              <w:t xml:space="preserve"> </w:t>
            </w:r>
            <w:r w:rsidRPr="00763CB1">
              <w:rPr>
                <w:sz w:val="27"/>
                <w:szCs w:val="27"/>
              </w:rPr>
              <w:t>34</w:t>
            </w:r>
            <w:r>
              <w:rPr>
                <w:sz w:val="27"/>
                <w:szCs w:val="27"/>
              </w:rPr>
              <w:t>9,2</w:t>
            </w:r>
            <w:r w:rsidRPr="001142AE">
              <w:rPr>
                <w:b/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20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– 0 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</w:t>
            </w:r>
            <w:r w:rsidRPr="001142AE">
              <w:rPr>
                <w:sz w:val="27"/>
                <w:szCs w:val="27"/>
              </w:rPr>
              <w:t>1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 9064,3 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22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 </w:t>
            </w:r>
            <w:r w:rsidR="00187DC6">
              <w:rPr>
                <w:sz w:val="27"/>
                <w:szCs w:val="27"/>
              </w:rPr>
              <w:t xml:space="preserve">9229,6 </w:t>
            </w:r>
            <w:r>
              <w:rPr>
                <w:sz w:val="27"/>
                <w:szCs w:val="27"/>
              </w:rPr>
              <w:t xml:space="preserve"> 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23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D82967">
              <w:rPr>
                <w:sz w:val="27"/>
                <w:szCs w:val="27"/>
              </w:rPr>
              <w:t xml:space="preserve">-  </w:t>
            </w:r>
            <w:r w:rsidR="00187DC6">
              <w:rPr>
                <w:sz w:val="27"/>
                <w:szCs w:val="27"/>
              </w:rPr>
              <w:t xml:space="preserve">6677,8 </w:t>
            </w:r>
            <w:r w:rsidRPr="001142AE">
              <w:rPr>
                <w:sz w:val="27"/>
                <w:szCs w:val="27"/>
              </w:rPr>
              <w:t xml:space="preserve">  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24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 </w:t>
            </w:r>
            <w:r w:rsidR="00187DC6">
              <w:rPr>
                <w:sz w:val="27"/>
                <w:szCs w:val="27"/>
              </w:rPr>
              <w:t xml:space="preserve">6677,8 </w:t>
            </w:r>
            <w:r w:rsidRPr="001142AE">
              <w:rPr>
                <w:sz w:val="27"/>
                <w:szCs w:val="27"/>
              </w:rPr>
              <w:t xml:space="preserve">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202</w:t>
            </w:r>
            <w:r>
              <w:rPr>
                <w:sz w:val="27"/>
                <w:szCs w:val="27"/>
              </w:rPr>
              <w:t>5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 </w:t>
            </w:r>
            <w:r w:rsidR="00187DC6">
              <w:rPr>
                <w:sz w:val="27"/>
                <w:szCs w:val="27"/>
              </w:rPr>
              <w:t xml:space="preserve">6677,8  </w:t>
            </w:r>
            <w:r w:rsidRPr="001142AE">
              <w:rPr>
                <w:sz w:val="27"/>
                <w:szCs w:val="27"/>
              </w:rPr>
              <w:t xml:space="preserve">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- 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год - 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год - 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2029 год - 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2030 год – 0  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 xml:space="preserve">за счет областного бюджета- </w:t>
            </w:r>
            <w:r w:rsidR="00187DC6">
              <w:rPr>
                <w:sz w:val="27"/>
                <w:szCs w:val="27"/>
              </w:rPr>
              <w:t>29128,9</w:t>
            </w:r>
            <w:r w:rsidRPr="001142AE">
              <w:rPr>
                <w:sz w:val="27"/>
                <w:szCs w:val="27"/>
              </w:rPr>
              <w:t xml:space="preserve"> тыс. рублей, в том числе: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201</w:t>
            </w:r>
            <w:r>
              <w:rPr>
                <w:sz w:val="27"/>
                <w:szCs w:val="27"/>
              </w:rPr>
              <w:t>9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>–</w:t>
            </w:r>
            <w:r w:rsidRPr="001142AE">
              <w:rPr>
                <w:b/>
                <w:sz w:val="27"/>
                <w:szCs w:val="27"/>
              </w:rPr>
              <w:t xml:space="preserve"> </w:t>
            </w:r>
            <w:r w:rsidRPr="00D90C8F">
              <w:rPr>
                <w:sz w:val="27"/>
                <w:szCs w:val="27"/>
              </w:rPr>
              <w:t>1426</w:t>
            </w:r>
            <w:r>
              <w:rPr>
                <w:sz w:val="27"/>
                <w:szCs w:val="27"/>
              </w:rPr>
              <w:t>,0*</w:t>
            </w:r>
            <w:r w:rsidRPr="001142AE">
              <w:rPr>
                <w:b/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lastRenderedPageBreak/>
              <w:t>20</w:t>
            </w:r>
            <w:r>
              <w:rPr>
                <w:sz w:val="27"/>
                <w:szCs w:val="27"/>
              </w:rPr>
              <w:t>20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–</w:t>
            </w:r>
            <w:r w:rsidRPr="001142A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1234,6  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</w:t>
            </w:r>
            <w:r w:rsidRPr="001142AE">
              <w:rPr>
                <w:sz w:val="27"/>
                <w:szCs w:val="27"/>
              </w:rPr>
              <w:t>1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 </w:t>
            </w:r>
            <w:r w:rsidR="005F5F1A">
              <w:rPr>
                <w:sz w:val="27"/>
                <w:szCs w:val="27"/>
              </w:rPr>
              <w:t>3045,3</w:t>
            </w:r>
            <w:r>
              <w:rPr>
                <w:sz w:val="27"/>
                <w:szCs w:val="27"/>
              </w:rPr>
              <w:t xml:space="preserve">  </w:t>
            </w:r>
            <w:r w:rsidRPr="001142AE">
              <w:rPr>
                <w:b/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22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 </w:t>
            </w:r>
            <w:r w:rsidR="00187DC6">
              <w:rPr>
                <w:sz w:val="27"/>
                <w:szCs w:val="27"/>
              </w:rPr>
              <w:t>6211,6</w:t>
            </w:r>
            <w:r>
              <w:rPr>
                <w:sz w:val="27"/>
                <w:szCs w:val="27"/>
              </w:rPr>
              <w:t xml:space="preserve">  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23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D82967">
              <w:rPr>
                <w:sz w:val="27"/>
                <w:szCs w:val="27"/>
              </w:rPr>
              <w:t xml:space="preserve">-  </w:t>
            </w:r>
            <w:r w:rsidR="00187DC6">
              <w:rPr>
                <w:sz w:val="27"/>
                <w:szCs w:val="27"/>
              </w:rPr>
              <w:t>3438,1</w:t>
            </w:r>
            <w:r w:rsidR="00F620F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 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24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 </w:t>
            </w:r>
            <w:r w:rsidR="00187DC6">
              <w:rPr>
                <w:sz w:val="27"/>
                <w:szCs w:val="27"/>
              </w:rPr>
              <w:t>3539,4</w:t>
            </w:r>
            <w:r>
              <w:rPr>
                <w:sz w:val="27"/>
                <w:szCs w:val="27"/>
              </w:rPr>
              <w:t xml:space="preserve">  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202</w:t>
            </w:r>
            <w:r>
              <w:rPr>
                <w:sz w:val="27"/>
                <w:szCs w:val="27"/>
              </w:rPr>
              <w:t>5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 </w:t>
            </w:r>
            <w:r w:rsidR="00187DC6">
              <w:rPr>
                <w:sz w:val="27"/>
                <w:szCs w:val="27"/>
              </w:rPr>
              <w:t>3433,4</w:t>
            </w:r>
            <w:r>
              <w:rPr>
                <w:sz w:val="27"/>
                <w:szCs w:val="27"/>
              </w:rPr>
              <w:t xml:space="preserve">  </w:t>
            </w:r>
            <w:r w:rsidRPr="001142AE">
              <w:rPr>
                <w:sz w:val="27"/>
                <w:szCs w:val="27"/>
              </w:rPr>
              <w:t xml:space="preserve">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-  1360,1 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год -  1360,1 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год -  1360,1 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2029 год -  1360,1 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2030 год – 1360,1   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за счет средств бюджета Усть-Донецкого района-</w:t>
            </w:r>
            <w:r w:rsidR="00187DC6">
              <w:rPr>
                <w:sz w:val="27"/>
                <w:szCs w:val="27"/>
              </w:rPr>
              <w:t xml:space="preserve">22188,3 </w:t>
            </w:r>
            <w:r w:rsidRPr="001142AE">
              <w:rPr>
                <w:sz w:val="27"/>
                <w:szCs w:val="27"/>
              </w:rPr>
              <w:t>тыс</w:t>
            </w:r>
            <w:proofErr w:type="gramStart"/>
            <w:r w:rsidRPr="001142AE">
              <w:rPr>
                <w:sz w:val="27"/>
                <w:szCs w:val="27"/>
              </w:rPr>
              <w:t>.р</w:t>
            </w:r>
            <w:proofErr w:type="gramEnd"/>
            <w:r w:rsidRPr="001142AE">
              <w:rPr>
                <w:sz w:val="27"/>
                <w:szCs w:val="27"/>
              </w:rPr>
              <w:t xml:space="preserve">уб. (при условии </w:t>
            </w:r>
            <w:proofErr w:type="spellStart"/>
            <w:r w:rsidRPr="001142AE">
              <w:rPr>
                <w:sz w:val="27"/>
                <w:szCs w:val="27"/>
              </w:rPr>
              <w:t>софинансирования</w:t>
            </w:r>
            <w:proofErr w:type="spellEnd"/>
            <w:r w:rsidRPr="001142AE">
              <w:rPr>
                <w:sz w:val="27"/>
                <w:szCs w:val="27"/>
              </w:rPr>
              <w:t xml:space="preserve"> из средств федерального и областного бюджетов), в т</w:t>
            </w:r>
            <w:r>
              <w:rPr>
                <w:sz w:val="27"/>
                <w:szCs w:val="27"/>
              </w:rPr>
              <w:t xml:space="preserve">ом </w:t>
            </w:r>
            <w:r w:rsidRPr="001142AE">
              <w:rPr>
                <w:sz w:val="27"/>
                <w:szCs w:val="27"/>
              </w:rPr>
              <w:t>ч</w:t>
            </w:r>
            <w:r>
              <w:rPr>
                <w:sz w:val="27"/>
                <w:szCs w:val="27"/>
              </w:rPr>
              <w:t>исле</w:t>
            </w:r>
            <w:r w:rsidRPr="001142AE">
              <w:rPr>
                <w:sz w:val="27"/>
                <w:szCs w:val="27"/>
              </w:rPr>
              <w:t>: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201</w:t>
            </w:r>
            <w:r>
              <w:rPr>
                <w:sz w:val="27"/>
                <w:szCs w:val="27"/>
              </w:rPr>
              <w:t>9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>–</w:t>
            </w:r>
            <w:r w:rsidRPr="001142AE">
              <w:rPr>
                <w:b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6075,3</w:t>
            </w:r>
            <w:r w:rsidRPr="001142AE">
              <w:rPr>
                <w:b/>
                <w:sz w:val="27"/>
                <w:szCs w:val="27"/>
              </w:rPr>
              <w:t xml:space="preserve"> </w:t>
            </w:r>
            <w:r w:rsidR="000E2834">
              <w:rPr>
                <w:b/>
                <w:sz w:val="27"/>
                <w:szCs w:val="27"/>
              </w:rPr>
              <w:t xml:space="preserve"> 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20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–</w:t>
            </w:r>
            <w:r w:rsidRPr="001142A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5564,7</w:t>
            </w:r>
            <w:r w:rsidR="000E2834">
              <w:rPr>
                <w:sz w:val="27"/>
                <w:szCs w:val="27"/>
              </w:rPr>
              <w:t xml:space="preserve">  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</w:t>
            </w:r>
            <w:r w:rsidRPr="001142AE">
              <w:rPr>
                <w:sz w:val="27"/>
                <w:szCs w:val="27"/>
              </w:rPr>
              <w:t>1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 </w:t>
            </w:r>
            <w:r w:rsidR="005F5F1A">
              <w:rPr>
                <w:sz w:val="27"/>
                <w:szCs w:val="27"/>
              </w:rPr>
              <w:t>5737,2</w:t>
            </w:r>
            <w:r>
              <w:rPr>
                <w:sz w:val="27"/>
                <w:szCs w:val="27"/>
              </w:rPr>
              <w:t xml:space="preserve">  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22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 </w:t>
            </w:r>
            <w:r w:rsidR="00187DC6">
              <w:rPr>
                <w:sz w:val="27"/>
                <w:szCs w:val="27"/>
              </w:rPr>
              <w:t>4811,1</w:t>
            </w:r>
            <w:r>
              <w:rPr>
                <w:sz w:val="27"/>
                <w:szCs w:val="27"/>
              </w:rPr>
              <w:t xml:space="preserve">  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23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D82967">
              <w:rPr>
                <w:sz w:val="27"/>
                <w:szCs w:val="27"/>
              </w:rPr>
              <w:t xml:space="preserve">-  </w:t>
            </w:r>
            <w:r w:rsidR="00187DC6">
              <w:rPr>
                <w:sz w:val="27"/>
                <w:szCs w:val="27"/>
              </w:rPr>
              <w:t>0</w:t>
            </w:r>
            <w:r w:rsidRPr="001142AE">
              <w:rPr>
                <w:sz w:val="27"/>
                <w:szCs w:val="27"/>
              </w:rPr>
              <w:t xml:space="preserve">  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24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 </w:t>
            </w:r>
            <w:r w:rsidR="00187DC6">
              <w:rPr>
                <w:sz w:val="27"/>
                <w:szCs w:val="27"/>
              </w:rPr>
              <w:t>0</w:t>
            </w:r>
            <w:r w:rsidR="00F620FE">
              <w:rPr>
                <w:sz w:val="27"/>
                <w:szCs w:val="27"/>
              </w:rPr>
              <w:t xml:space="preserve"> 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202</w:t>
            </w:r>
            <w:r>
              <w:rPr>
                <w:sz w:val="27"/>
                <w:szCs w:val="27"/>
              </w:rPr>
              <w:t>5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 </w:t>
            </w:r>
            <w:r>
              <w:rPr>
                <w:sz w:val="27"/>
                <w:szCs w:val="27"/>
              </w:rPr>
              <w:t>0</w:t>
            </w:r>
            <w:r w:rsidRPr="001142AE">
              <w:rPr>
                <w:sz w:val="27"/>
                <w:szCs w:val="27"/>
              </w:rPr>
              <w:t xml:space="preserve">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- 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год - 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год - 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2029 год - 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2030 год – 0  тыс. рублей;</w:t>
            </w:r>
          </w:p>
          <w:p w:rsidR="00670B88" w:rsidRDefault="00670B88" w:rsidP="00E25C6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70B88" w:rsidRDefault="00670B88" w:rsidP="00E25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бюджеты поселений Усть-Донецкого района </w:t>
            </w:r>
            <w:r w:rsidRPr="001A3765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0</w:t>
            </w:r>
            <w:r w:rsidRPr="001A3765">
              <w:rPr>
                <w:sz w:val="27"/>
                <w:szCs w:val="27"/>
              </w:rPr>
              <w:t xml:space="preserve"> тыс. рублей, в том числе: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201</w:t>
            </w:r>
            <w:r>
              <w:rPr>
                <w:sz w:val="27"/>
                <w:szCs w:val="27"/>
              </w:rPr>
              <w:t>9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-</w:t>
            </w:r>
            <w:r w:rsidRPr="001142AE">
              <w:rPr>
                <w:b/>
                <w:sz w:val="27"/>
                <w:szCs w:val="27"/>
              </w:rPr>
              <w:t xml:space="preserve"> </w:t>
            </w:r>
            <w:r w:rsidRPr="000603FF">
              <w:rPr>
                <w:sz w:val="27"/>
                <w:szCs w:val="27"/>
              </w:rPr>
              <w:t>0</w:t>
            </w:r>
            <w:r w:rsidRPr="001142AE">
              <w:rPr>
                <w:b/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20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-</w:t>
            </w:r>
            <w:r w:rsidRPr="001142A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0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</w:t>
            </w:r>
            <w:r w:rsidRPr="001142AE">
              <w:rPr>
                <w:sz w:val="27"/>
                <w:szCs w:val="27"/>
              </w:rPr>
              <w:t>1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0</w:t>
            </w:r>
            <w:r w:rsidRPr="001142AE">
              <w:rPr>
                <w:b/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22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0 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23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D82967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0</w:t>
            </w:r>
            <w:r w:rsidRPr="001142AE">
              <w:rPr>
                <w:sz w:val="27"/>
                <w:szCs w:val="27"/>
              </w:rPr>
              <w:t xml:space="preserve">  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24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0</w:t>
            </w:r>
            <w:r w:rsidRPr="001142AE">
              <w:rPr>
                <w:sz w:val="27"/>
                <w:szCs w:val="27"/>
              </w:rPr>
              <w:t xml:space="preserve">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202</w:t>
            </w:r>
            <w:r>
              <w:rPr>
                <w:sz w:val="27"/>
                <w:szCs w:val="27"/>
              </w:rPr>
              <w:t>5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0</w:t>
            </w:r>
            <w:r w:rsidRPr="001142AE">
              <w:rPr>
                <w:sz w:val="27"/>
                <w:szCs w:val="27"/>
              </w:rPr>
              <w:t xml:space="preserve">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- 0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год - 0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год - 0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2029 год - 0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2030 год - 0  тыс. рублей;</w:t>
            </w:r>
          </w:p>
          <w:p w:rsidR="00670B88" w:rsidRPr="001142AE" w:rsidRDefault="00670B88" w:rsidP="00E25C6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70B88" w:rsidRPr="001142AE" w:rsidRDefault="00670B88" w:rsidP="00E25C6A">
            <w:pPr>
              <w:pStyle w:val="Web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Pr="001142AE">
              <w:rPr>
                <w:sz w:val="27"/>
                <w:szCs w:val="27"/>
              </w:rPr>
              <w:t>небюджетные средства 0  тыс</w:t>
            </w:r>
            <w:proofErr w:type="gramStart"/>
            <w:r w:rsidRPr="001142AE">
              <w:rPr>
                <w:sz w:val="27"/>
                <w:szCs w:val="27"/>
              </w:rPr>
              <w:t>.р</w:t>
            </w:r>
            <w:proofErr w:type="gramEnd"/>
            <w:r w:rsidRPr="001142AE">
              <w:rPr>
                <w:sz w:val="27"/>
                <w:szCs w:val="27"/>
              </w:rPr>
              <w:t>ублей,                      в том числе: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201</w:t>
            </w:r>
            <w:r>
              <w:rPr>
                <w:sz w:val="27"/>
                <w:szCs w:val="27"/>
              </w:rPr>
              <w:t>9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 xml:space="preserve">– </w:t>
            </w:r>
            <w:r w:rsidRPr="00763CB1">
              <w:rPr>
                <w:sz w:val="27"/>
                <w:szCs w:val="27"/>
              </w:rPr>
              <w:t>0</w:t>
            </w:r>
            <w:r>
              <w:rPr>
                <w:b/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20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–</w:t>
            </w:r>
            <w:r w:rsidRPr="001142A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0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</w:t>
            </w:r>
            <w:r w:rsidRPr="001142AE">
              <w:rPr>
                <w:sz w:val="27"/>
                <w:szCs w:val="27"/>
              </w:rPr>
              <w:t>1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 0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22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 0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lastRenderedPageBreak/>
              <w:t>20</w:t>
            </w:r>
            <w:r>
              <w:rPr>
                <w:sz w:val="27"/>
                <w:szCs w:val="27"/>
              </w:rPr>
              <w:t>23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D82967">
              <w:rPr>
                <w:sz w:val="27"/>
                <w:szCs w:val="27"/>
              </w:rPr>
              <w:t xml:space="preserve">-  </w:t>
            </w:r>
            <w:r>
              <w:rPr>
                <w:sz w:val="27"/>
                <w:szCs w:val="27"/>
              </w:rPr>
              <w:t>0</w:t>
            </w:r>
            <w:r w:rsidRPr="001142AE">
              <w:rPr>
                <w:sz w:val="27"/>
                <w:szCs w:val="27"/>
              </w:rPr>
              <w:t xml:space="preserve"> 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24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 </w:t>
            </w:r>
            <w:r>
              <w:rPr>
                <w:sz w:val="27"/>
                <w:szCs w:val="27"/>
              </w:rPr>
              <w:t>0</w:t>
            </w:r>
            <w:r w:rsidRPr="001142AE">
              <w:rPr>
                <w:sz w:val="27"/>
                <w:szCs w:val="27"/>
              </w:rPr>
              <w:t xml:space="preserve">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202</w:t>
            </w:r>
            <w:r>
              <w:rPr>
                <w:sz w:val="27"/>
                <w:szCs w:val="27"/>
              </w:rPr>
              <w:t>5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 </w:t>
            </w:r>
            <w:r>
              <w:rPr>
                <w:sz w:val="27"/>
                <w:szCs w:val="27"/>
              </w:rPr>
              <w:t>0</w:t>
            </w:r>
            <w:r w:rsidRPr="001142AE">
              <w:rPr>
                <w:sz w:val="27"/>
                <w:szCs w:val="27"/>
              </w:rPr>
              <w:t xml:space="preserve">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-  0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год -  0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год -  0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2029 год -  0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2030 год – 0 тыс. рублей»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8"/>
                <w:szCs w:val="28"/>
              </w:rPr>
            </w:pPr>
          </w:p>
        </w:tc>
      </w:tr>
    </w:tbl>
    <w:p w:rsidR="00670B88" w:rsidRDefault="00670B88" w:rsidP="00670B88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 В подпрограмме 1 «Развитие отраслей агропромышленного комплекса» подраздел «Ресурсное обеспечение» изложить в редакции: </w:t>
      </w:r>
    </w:p>
    <w:p w:rsidR="00670B88" w:rsidRDefault="00670B88" w:rsidP="00670B88">
      <w:pPr>
        <w:ind w:firstLine="709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A0"/>
      </w:tblPr>
      <w:tblGrid>
        <w:gridCol w:w="3414"/>
        <w:gridCol w:w="6279"/>
      </w:tblGrid>
      <w:tr w:rsidR="00670B88" w:rsidRPr="00DC3B8C" w:rsidTr="00E25C6A">
        <w:trPr>
          <w:jc w:val="center"/>
        </w:trPr>
        <w:tc>
          <w:tcPr>
            <w:tcW w:w="3510" w:type="dxa"/>
          </w:tcPr>
          <w:p w:rsidR="00670B88" w:rsidRPr="00DC3B8C" w:rsidRDefault="00670B88" w:rsidP="00E25C6A">
            <w:pPr>
              <w:rPr>
                <w:kern w:val="2"/>
                <w:sz w:val="27"/>
                <w:szCs w:val="27"/>
              </w:rPr>
            </w:pPr>
            <w:r>
              <w:rPr>
                <w:kern w:val="2"/>
                <w:sz w:val="27"/>
                <w:szCs w:val="27"/>
              </w:rPr>
              <w:t>«</w:t>
            </w:r>
            <w:r w:rsidRPr="00DC3B8C">
              <w:rPr>
                <w:kern w:val="2"/>
                <w:sz w:val="27"/>
                <w:szCs w:val="27"/>
              </w:rPr>
              <w:t xml:space="preserve">Ресурсное обеспечение </w:t>
            </w:r>
          </w:p>
          <w:p w:rsidR="00670B88" w:rsidRPr="00DC3B8C" w:rsidRDefault="00670B88" w:rsidP="00E25C6A">
            <w:pPr>
              <w:rPr>
                <w:kern w:val="2"/>
                <w:sz w:val="27"/>
                <w:szCs w:val="27"/>
              </w:rPr>
            </w:pPr>
            <w:r>
              <w:rPr>
                <w:kern w:val="2"/>
                <w:sz w:val="27"/>
                <w:szCs w:val="27"/>
              </w:rPr>
              <w:t>п</w:t>
            </w:r>
            <w:r w:rsidRPr="00DC3B8C">
              <w:rPr>
                <w:kern w:val="2"/>
                <w:sz w:val="27"/>
                <w:szCs w:val="27"/>
              </w:rPr>
              <w:t>одпрограммы</w:t>
            </w:r>
            <w:r>
              <w:rPr>
                <w:kern w:val="2"/>
                <w:sz w:val="27"/>
                <w:szCs w:val="27"/>
              </w:rPr>
              <w:t>»</w:t>
            </w:r>
          </w:p>
        </w:tc>
        <w:tc>
          <w:tcPr>
            <w:tcW w:w="6457" w:type="dxa"/>
          </w:tcPr>
          <w:p w:rsidR="00670B88" w:rsidRPr="006307D1" w:rsidRDefault="00670B88" w:rsidP="00E25C6A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kern w:val="2"/>
                <w:sz w:val="27"/>
                <w:szCs w:val="27"/>
              </w:rPr>
            </w:pPr>
            <w:r>
              <w:rPr>
                <w:rFonts w:eastAsia="TimesNewRoman"/>
                <w:kern w:val="2"/>
                <w:sz w:val="27"/>
                <w:szCs w:val="27"/>
              </w:rPr>
              <w:t>О</w:t>
            </w:r>
            <w:r w:rsidRPr="00DC3B8C">
              <w:rPr>
                <w:rFonts w:eastAsia="TimesNewRoman"/>
                <w:kern w:val="2"/>
                <w:sz w:val="27"/>
                <w:szCs w:val="27"/>
              </w:rPr>
              <w:t xml:space="preserve">бщий </w:t>
            </w:r>
            <w:r w:rsidRPr="006307D1">
              <w:rPr>
                <w:rFonts w:eastAsia="TimesNewRoman"/>
                <w:kern w:val="2"/>
                <w:sz w:val="27"/>
                <w:szCs w:val="27"/>
              </w:rPr>
              <w:t>объем финансир</w:t>
            </w:r>
            <w:r>
              <w:rPr>
                <w:rFonts w:eastAsia="TimesNewRoman"/>
                <w:kern w:val="2"/>
                <w:sz w:val="27"/>
                <w:szCs w:val="27"/>
              </w:rPr>
              <w:t xml:space="preserve">ования подпрограммы составляет </w:t>
            </w:r>
            <w:r w:rsidR="00187DC6">
              <w:rPr>
                <w:rFonts w:eastAsia="TimesNewRoman"/>
                <w:kern w:val="2"/>
                <w:sz w:val="27"/>
                <w:szCs w:val="27"/>
              </w:rPr>
              <w:t>47966,8</w:t>
            </w:r>
            <w:r>
              <w:rPr>
                <w:rFonts w:eastAsia="TimesNewRoman"/>
                <w:kern w:val="2"/>
                <w:sz w:val="27"/>
                <w:szCs w:val="27"/>
              </w:rPr>
              <w:t xml:space="preserve"> </w:t>
            </w:r>
            <w:r w:rsidRPr="006307D1">
              <w:rPr>
                <w:rFonts w:eastAsia="TimesNewRoman"/>
                <w:kern w:val="2"/>
                <w:sz w:val="27"/>
                <w:szCs w:val="27"/>
              </w:rPr>
              <w:t>тыс. рублей, в том числе:</w:t>
            </w:r>
          </w:p>
          <w:p w:rsidR="00670B88" w:rsidRPr="006307D1" w:rsidRDefault="00670B88" w:rsidP="00E25C6A">
            <w:pPr>
              <w:jc w:val="both"/>
              <w:rPr>
                <w:rFonts w:eastAsia="TimesNewRoman"/>
                <w:kern w:val="2"/>
                <w:sz w:val="27"/>
                <w:szCs w:val="27"/>
              </w:rPr>
            </w:pPr>
            <w:r>
              <w:rPr>
                <w:rFonts w:eastAsia="TimesNewRoman"/>
                <w:kern w:val="2"/>
                <w:sz w:val="27"/>
                <w:szCs w:val="27"/>
              </w:rPr>
              <w:t>з</w:t>
            </w:r>
            <w:r w:rsidRPr="006307D1">
              <w:rPr>
                <w:rFonts w:eastAsia="TimesNewRoman"/>
                <w:kern w:val="2"/>
                <w:sz w:val="27"/>
                <w:szCs w:val="27"/>
              </w:rPr>
              <w:t xml:space="preserve">а счет средств областного бюджета </w:t>
            </w:r>
            <w:r w:rsidR="00187DC6">
              <w:rPr>
                <w:rFonts w:eastAsia="TimesNewRoman"/>
                <w:kern w:val="2"/>
                <w:sz w:val="27"/>
                <w:szCs w:val="27"/>
              </w:rPr>
              <w:t>9290,3</w:t>
            </w:r>
            <w:r>
              <w:rPr>
                <w:rFonts w:eastAsia="TimesNewRoman"/>
                <w:kern w:val="2"/>
                <w:sz w:val="27"/>
                <w:szCs w:val="27"/>
              </w:rPr>
              <w:t xml:space="preserve">  </w:t>
            </w:r>
            <w:r w:rsidRPr="006307D1">
              <w:rPr>
                <w:rFonts w:eastAsia="TimesNewRoman"/>
                <w:kern w:val="2"/>
                <w:sz w:val="27"/>
                <w:szCs w:val="27"/>
              </w:rPr>
              <w:t xml:space="preserve"> тыс</w:t>
            </w:r>
            <w:proofErr w:type="gramStart"/>
            <w:r w:rsidRPr="006307D1">
              <w:rPr>
                <w:rFonts w:eastAsia="TimesNewRoman"/>
                <w:kern w:val="2"/>
                <w:sz w:val="27"/>
                <w:szCs w:val="27"/>
              </w:rPr>
              <w:t>.р</w:t>
            </w:r>
            <w:proofErr w:type="gramEnd"/>
            <w:r w:rsidRPr="006307D1">
              <w:rPr>
                <w:rFonts w:eastAsia="TimesNewRoman"/>
                <w:kern w:val="2"/>
                <w:sz w:val="27"/>
                <w:szCs w:val="27"/>
              </w:rPr>
              <w:t>ублей, в том числе: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201</w:t>
            </w:r>
            <w:r>
              <w:rPr>
                <w:sz w:val="27"/>
                <w:szCs w:val="27"/>
              </w:rPr>
              <w:t>9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–</w:t>
            </w:r>
            <w:r w:rsidRPr="001142AE">
              <w:rPr>
                <w:b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52,2  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20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-</w:t>
            </w:r>
            <w:r w:rsidRPr="001142A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0 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</w:t>
            </w:r>
            <w:r w:rsidRPr="001142AE">
              <w:rPr>
                <w:sz w:val="27"/>
                <w:szCs w:val="27"/>
              </w:rPr>
              <w:t>1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 1354,5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22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 </w:t>
            </w:r>
            <w:r w:rsidR="00187DC6">
              <w:rPr>
                <w:sz w:val="27"/>
                <w:szCs w:val="27"/>
              </w:rPr>
              <w:t>3969,8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23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D82967">
              <w:rPr>
                <w:sz w:val="27"/>
                <w:szCs w:val="27"/>
              </w:rPr>
              <w:t xml:space="preserve">-  </w:t>
            </w:r>
            <w:r w:rsidR="00187DC6">
              <w:rPr>
                <w:sz w:val="27"/>
                <w:szCs w:val="27"/>
              </w:rPr>
              <w:t>1367,7</w:t>
            </w:r>
            <w:r w:rsidRPr="001142AE">
              <w:rPr>
                <w:sz w:val="27"/>
                <w:szCs w:val="27"/>
              </w:rPr>
              <w:t xml:space="preserve"> 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24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 </w:t>
            </w:r>
            <w:r w:rsidR="00187DC6">
              <w:rPr>
                <w:sz w:val="27"/>
                <w:szCs w:val="27"/>
              </w:rPr>
              <w:t>1367,7</w:t>
            </w:r>
            <w:r w:rsidRPr="001142AE">
              <w:rPr>
                <w:sz w:val="27"/>
                <w:szCs w:val="27"/>
              </w:rPr>
              <w:t xml:space="preserve">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202</w:t>
            </w:r>
            <w:r>
              <w:rPr>
                <w:sz w:val="27"/>
                <w:szCs w:val="27"/>
              </w:rPr>
              <w:t>5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 </w:t>
            </w:r>
            <w:r w:rsidR="00187DC6">
              <w:rPr>
                <w:sz w:val="27"/>
                <w:szCs w:val="27"/>
              </w:rPr>
              <w:t xml:space="preserve">1178,4 </w:t>
            </w:r>
            <w:r w:rsidRPr="001142AE">
              <w:rPr>
                <w:sz w:val="27"/>
                <w:szCs w:val="27"/>
              </w:rPr>
              <w:t xml:space="preserve">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- 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год - 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год - 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2029 год - 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2030 год – 0  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за счет федерального бюджета</w:t>
            </w:r>
            <w:r>
              <w:rPr>
                <w:sz w:val="27"/>
                <w:szCs w:val="27"/>
              </w:rPr>
              <w:t xml:space="preserve"> – </w:t>
            </w:r>
            <w:r w:rsidR="00187DC6">
              <w:rPr>
                <w:sz w:val="27"/>
                <w:szCs w:val="27"/>
              </w:rPr>
              <w:t>38676,5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>тыс. рублей, в том числе: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201</w:t>
            </w:r>
            <w:r>
              <w:rPr>
                <w:sz w:val="27"/>
                <w:szCs w:val="27"/>
              </w:rPr>
              <w:t>9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-</w:t>
            </w:r>
            <w:r w:rsidRPr="001142AE">
              <w:rPr>
                <w:b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349,2</w:t>
            </w:r>
            <w:r w:rsidRPr="001142AE">
              <w:rPr>
                <w:b/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20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– 0  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</w:t>
            </w:r>
            <w:r w:rsidRPr="001142AE">
              <w:rPr>
                <w:sz w:val="27"/>
                <w:szCs w:val="27"/>
              </w:rPr>
              <w:t>1 год</w:t>
            </w:r>
            <w:r>
              <w:rPr>
                <w:sz w:val="27"/>
                <w:szCs w:val="27"/>
              </w:rPr>
              <w:t xml:space="preserve"> –</w:t>
            </w:r>
            <w:r w:rsidRPr="001142A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9064,3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22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–</w:t>
            </w:r>
            <w:r w:rsidRPr="001142AE">
              <w:rPr>
                <w:sz w:val="27"/>
                <w:szCs w:val="27"/>
              </w:rPr>
              <w:t xml:space="preserve"> </w:t>
            </w:r>
            <w:r w:rsidR="00187DC6">
              <w:rPr>
                <w:sz w:val="27"/>
                <w:szCs w:val="27"/>
              </w:rPr>
              <w:t>9229,6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23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–</w:t>
            </w:r>
            <w:r w:rsidRPr="00D82967">
              <w:rPr>
                <w:sz w:val="27"/>
                <w:szCs w:val="27"/>
              </w:rPr>
              <w:t xml:space="preserve"> </w:t>
            </w:r>
            <w:r w:rsidR="00187DC6">
              <w:rPr>
                <w:sz w:val="27"/>
                <w:szCs w:val="27"/>
              </w:rPr>
              <w:t>6677,8</w:t>
            </w:r>
            <w:r w:rsidRPr="001142AE">
              <w:rPr>
                <w:sz w:val="27"/>
                <w:szCs w:val="27"/>
              </w:rPr>
              <w:t xml:space="preserve"> 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24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="00F620FE">
              <w:rPr>
                <w:sz w:val="27"/>
                <w:szCs w:val="27"/>
              </w:rPr>
              <w:t>–</w:t>
            </w:r>
            <w:r w:rsidRPr="001142AE">
              <w:rPr>
                <w:sz w:val="27"/>
                <w:szCs w:val="27"/>
              </w:rPr>
              <w:t xml:space="preserve"> </w:t>
            </w:r>
            <w:r w:rsidR="00187DC6">
              <w:rPr>
                <w:sz w:val="27"/>
                <w:szCs w:val="27"/>
              </w:rPr>
              <w:t>6677,8</w:t>
            </w:r>
            <w:r w:rsidRPr="001142AE">
              <w:rPr>
                <w:sz w:val="27"/>
                <w:szCs w:val="27"/>
              </w:rPr>
              <w:t xml:space="preserve">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202</w:t>
            </w:r>
            <w:r>
              <w:rPr>
                <w:sz w:val="27"/>
                <w:szCs w:val="27"/>
              </w:rPr>
              <w:t>5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="00187DC6">
              <w:rPr>
                <w:sz w:val="27"/>
                <w:szCs w:val="27"/>
              </w:rPr>
              <w:t>–</w:t>
            </w:r>
            <w:r w:rsidRPr="001142AE">
              <w:rPr>
                <w:sz w:val="27"/>
                <w:szCs w:val="27"/>
              </w:rPr>
              <w:t xml:space="preserve"> </w:t>
            </w:r>
            <w:r w:rsidR="00187DC6">
              <w:rPr>
                <w:sz w:val="27"/>
                <w:szCs w:val="27"/>
              </w:rPr>
              <w:t>6677,8</w:t>
            </w:r>
            <w:r w:rsidRPr="001142AE">
              <w:rPr>
                <w:sz w:val="27"/>
                <w:szCs w:val="27"/>
              </w:rPr>
              <w:t xml:space="preserve">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- 0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год - 0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год - 0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2029 год - 0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2030 год - 0  тыс. рублей»</w:t>
            </w:r>
          </w:p>
          <w:p w:rsidR="00670B88" w:rsidRPr="00DC3B8C" w:rsidRDefault="00670B88" w:rsidP="00E25C6A">
            <w:pPr>
              <w:pStyle w:val="Web"/>
              <w:jc w:val="both"/>
              <w:rPr>
                <w:kern w:val="2"/>
                <w:sz w:val="27"/>
                <w:szCs w:val="27"/>
              </w:rPr>
            </w:pPr>
          </w:p>
        </w:tc>
      </w:tr>
    </w:tbl>
    <w:p w:rsidR="00670B88" w:rsidRDefault="00670B88" w:rsidP="00670B88">
      <w:pPr>
        <w:rPr>
          <w:sz w:val="28"/>
          <w:szCs w:val="28"/>
        </w:rPr>
      </w:pPr>
      <w:r>
        <w:rPr>
          <w:sz w:val="28"/>
          <w:szCs w:val="28"/>
        </w:rPr>
        <w:t xml:space="preserve">3. В подпрограмме 3  </w:t>
      </w:r>
      <w:r w:rsidRPr="00D94EE2">
        <w:rPr>
          <w:sz w:val="28"/>
          <w:szCs w:val="28"/>
        </w:rPr>
        <w:t>«Обеспечение реализации муниципальной программы Усть-Донецкого района</w:t>
      </w:r>
      <w:r>
        <w:rPr>
          <w:sz w:val="28"/>
          <w:szCs w:val="28"/>
        </w:rPr>
        <w:t xml:space="preserve"> </w:t>
      </w:r>
      <w:r w:rsidRPr="00D94EE2"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  <w:r>
        <w:rPr>
          <w:sz w:val="28"/>
          <w:szCs w:val="28"/>
        </w:rPr>
        <w:t xml:space="preserve"> подраздел «Ресурсное обеспечение»  изложить в редакции: </w:t>
      </w:r>
    </w:p>
    <w:p w:rsidR="00670B88" w:rsidRDefault="00670B88" w:rsidP="00670B88">
      <w:pPr>
        <w:ind w:firstLine="709"/>
        <w:rPr>
          <w:sz w:val="28"/>
          <w:szCs w:val="28"/>
        </w:rPr>
      </w:pPr>
    </w:p>
    <w:tbl>
      <w:tblPr>
        <w:tblW w:w="9522" w:type="dxa"/>
        <w:tblInd w:w="-34" w:type="dxa"/>
        <w:tblLayout w:type="fixed"/>
        <w:tblLook w:val="04A0"/>
      </w:tblPr>
      <w:tblGrid>
        <w:gridCol w:w="3261"/>
        <w:gridCol w:w="6261"/>
      </w:tblGrid>
      <w:tr w:rsidR="00670B88" w:rsidRPr="00DC3B8C" w:rsidTr="00E25C6A">
        <w:tc>
          <w:tcPr>
            <w:tcW w:w="3261" w:type="dxa"/>
            <w:shd w:val="clear" w:color="auto" w:fill="auto"/>
          </w:tcPr>
          <w:p w:rsidR="00670B88" w:rsidRPr="00DC3B8C" w:rsidRDefault="00670B88" w:rsidP="00E25C6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r w:rsidRPr="00DC3B8C">
              <w:rPr>
                <w:sz w:val="27"/>
                <w:szCs w:val="27"/>
              </w:rPr>
              <w:t xml:space="preserve">Ресурсное обеспечение </w:t>
            </w:r>
          </w:p>
          <w:p w:rsidR="00670B88" w:rsidRPr="00DC3B8C" w:rsidRDefault="00670B88" w:rsidP="00E25C6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п</w:t>
            </w:r>
            <w:r w:rsidRPr="00DC3B8C">
              <w:rPr>
                <w:sz w:val="27"/>
                <w:szCs w:val="27"/>
              </w:rPr>
              <w:t>одпрограммы</w:t>
            </w:r>
            <w:r>
              <w:rPr>
                <w:sz w:val="27"/>
                <w:szCs w:val="27"/>
              </w:rPr>
              <w:t>»</w:t>
            </w:r>
          </w:p>
        </w:tc>
        <w:tc>
          <w:tcPr>
            <w:tcW w:w="6261" w:type="dxa"/>
          </w:tcPr>
          <w:p w:rsidR="00670B88" w:rsidRPr="00DC3B8C" w:rsidRDefault="00670B88" w:rsidP="00E25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C3B8C">
              <w:rPr>
                <w:sz w:val="27"/>
                <w:szCs w:val="27"/>
              </w:rPr>
              <w:lastRenderedPageBreak/>
              <w:t xml:space="preserve">Объем финансирования подпрограммы составляет:       </w:t>
            </w:r>
          </w:p>
          <w:p w:rsidR="00670B88" w:rsidRPr="00D1228C" w:rsidRDefault="00670B88" w:rsidP="00E25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C3B8C">
              <w:rPr>
                <w:sz w:val="27"/>
                <w:szCs w:val="27"/>
              </w:rPr>
              <w:lastRenderedPageBreak/>
              <w:t xml:space="preserve"> </w:t>
            </w:r>
            <w:r w:rsidRPr="00D1228C">
              <w:rPr>
                <w:sz w:val="27"/>
                <w:szCs w:val="27"/>
              </w:rPr>
              <w:t>-</w:t>
            </w:r>
            <w:r w:rsidR="00187DC6">
              <w:rPr>
                <w:sz w:val="27"/>
                <w:szCs w:val="27"/>
              </w:rPr>
              <w:t>42026,9</w:t>
            </w:r>
            <w:r w:rsidRPr="00D1228C">
              <w:rPr>
                <w:rFonts w:eastAsia="TimesNewRoman"/>
                <w:sz w:val="27"/>
                <w:szCs w:val="27"/>
              </w:rPr>
              <w:t xml:space="preserve"> </w:t>
            </w:r>
            <w:r w:rsidRPr="00D1228C">
              <w:rPr>
                <w:sz w:val="27"/>
                <w:szCs w:val="27"/>
              </w:rPr>
              <w:t xml:space="preserve"> тыс. рублей, в том числе:</w:t>
            </w:r>
          </w:p>
          <w:p w:rsidR="00670B88" w:rsidRPr="00D1228C" w:rsidRDefault="00670B88" w:rsidP="00E25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1228C">
              <w:rPr>
                <w:sz w:val="27"/>
                <w:szCs w:val="27"/>
              </w:rPr>
              <w:t>средства областного бюджета –</w:t>
            </w:r>
            <w:r w:rsidR="00F620FE">
              <w:rPr>
                <w:sz w:val="27"/>
                <w:szCs w:val="27"/>
              </w:rPr>
              <w:t>1</w:t>
            </w:r>
            <w:r w:rsidR="00187DC6">
              <w:rPr>
                <w:sz w:val="27"/>
                <w:szCs w:val="27"/>
              </w:rPr>
              <w:t>9838,6</w:t>
            </w:r>
            <w:r>
              <w:rPr>
                <w:sz w:val="27"/>
                <w:szCs w:val="27"/>
              </w:rPr>
              <w:t xml:space="preserve"> </w:t>
            </w:r>
            <w:r w:rsidRPr="00D1228C">
              <w:rPr>
                <w:sz w:val="27"/>
                <w:szCs w:val="27"/>
              </w:rPr>
              <w:t>тыс. рублей; в том числе: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201</w:t>
            </w:r>
            <w:r>
              <w:rPr>
                <w:sz w:val="27"/>
                <w:szCs w:val="27"/>
              </w:rPr>
              <w:t>9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–</w:t>
            </w:r>
            <w:r w:rsidRPr="001142AE">
              <w:rPr>
                <w:b/>
                <w:sz w:val="27"/>
                <w:szCs w:val="27"/>
              </w:rPr>
              <w:t xml:space="preserve"> </w:t>
            </w:r>
            <w:r w:rsidRPr="00787226">
              <w:rPr>
                <w:sz w:val="27"/>
                <w:szCs w:val="27"/>
              </w:rPr>
              <w:t>13</w:t>
            </w:r>
            <w:r>
              <w:rPr>
                <w:sz w:val="27"/>
                <w:szCs w:val="27"/>
              </w:rPr>
              <w:t>73,8</w:t>
            </w:r>
            <w:r w:rsidRPr="001142AE">
              <w:rPr>
                <w:b/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20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-</w:t>
            </w:r>
            <w:r w:rsidRPr="001142A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</w:t>
            </w:r>
            <w:r w:rsidRPr="00787226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234,6</w:t>
            </w:r>
            <w:r w:rsidRPr="001142AE">
              <w:rPr>
                <w:b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</w:t>
            </w:r>
            <w:r w:rsidRPr="001142AE">
              <w:rPr>
                <w:sz w:val="27"/>
                <w:szCs w:val="27"/>
              </w:rPr>
              <w:t>1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 1</w:t>
            </w:r>
            <w:r w:rsidR="005F5F1A">
              <w:rPr>
                <w:sz w:val="27"/>
                <w:szCs w:val="27"/>
              </w:rPr>
              <w:t>690,8</w:t>
            </w:r>
            <w:r>
              <w:rPr>
                <w:sz w:val="27"/>
                <w:szCs w:val="27"/>
              </w:rPr>
              <w:t xml:space="preserve"> 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22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 </w:t>
            </w:r>
            <w:r w:rsidR="00187DC6">
              <w:rPr>
                <w:sz w:val="27"/>
                <w:szCs w:val="27"/>
              </w:rPr>
              <w:t>2241,8</w:t>
            </w:r>
            <w:r w:rsidRPr="001142AE">
              <w:rPr>
                <w:b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23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D82967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 </w:t>
            </w:r>
            <w:r w:rsidR="00187DC6">
              <w:rPr>
                <w:sz w:val="27"/>
                <w:szCs w:val="27"/>
              </w:rPr>
              <w:t>2070,4</w:t>
            </w:r>
            <w:r w:rsidRPr="001142AE">
              <w:rPr>
                <w:b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24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 </w:t>
            </w:r>
            <w:r w:rsidR="00187DC6">
              <w:rPr>
                <w:sz w:val="27"/>
                <w:szCs w:val="27"/>
              </w:rPr>
              <w:t>2171,7</w:t>
            </w:r>
            <w:r>
              <w:rPr>
                <w:sz w:val="27"/>
                <w:szCs w:val="27"/>
              </w:rPr>
              <w:t xml:space="preserve"> 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202</w:t>
            </w:r>
            <w:r>
              <w:rPr>
                <w:sz w:val="27"/>
                <w:szCs w:val="27"/>
              </w:rPr>
              <w:t>5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 </w:t>
            </w:r>
            <w:r w:rsidR="00187DC6">
              <w:rPr>
                <w:sz w:val="27"/>
                <w:szCs w:val="27"/>
              </w:rPr>
              <w:t>2255,0</w:t>
            </w:r>
            <w:r>
              <w:rPr>
                <w:sz w:val="27"/>
                <w:szCs w:val="27"/>
              </w:rPr>
              <w:t xml:space="preserve"> 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-  1360,1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год -  1360,1</w:t>
            </w:r>
            <w:r w:rsidRPr="001142AE">
              <w:rPr>
                <w:b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год -  1360,1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2029 год -  1360,1</w:t>
            </w:r>
            <w:r w:rsidRPr="001142AE">
              <w:rPr>
                <w:b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тыс. рублей;</w:t>
            </w:r>
          </w:p>
          <w:p w:rsidR="00670B88" w:rsidRDefault="00670B88" w:rsidP="00E25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2030 год -  1360,1  тыс. рублей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 xml:space="preserve">за счет федерального бюджета-  </w:t>
            </w:r>
            <w:r>
              <w:rPr>
                <w:sz w:val="27"/>
                <w:szCs w:val="27"/>
              </w:rPr>
              <w:t xml:space="preserve">0 </w:t>
            </w:r>
            <w:r w:rsidRPr="001142AE">
              <w:rPr>
                <w:sz w:val="27"/>
                <w:szCs w:val="27"/>
              </w:rPr>
              <w:t>тыс. рублей, в том числе: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201</w:t>
            </w:r>
            <w:r>
              <w:rPr>
                <w:sz w:val="27"/>
                <w:szCs w:val="27"/>
              </w:rPr>
              <w:t>9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-</w:t>
            </w:r>
            <w:r w:rsidRPr="001142AE">
              <w:rPr>
                <w:b/>
                <w:sz w:val="27"/>
                <w:szCs w:val="27"/>
              </w:rPr>
              <w:t xml:space="preserve"> </w:t>
            </w:r>
            <w:r w:rsidRPr="00787226">
              <w:rPr>
                <w:sz w:val="27"/>
                <w:szCs w:val="27"/>
              </w:rPr>
              <w:t xml:space="preserve">0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20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-</w:t>
            </w:r>
            <w:r w:rsidRPr="001142A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0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</w:t>
            </w:r>
            <w:r w:rsidRPr="001142AE">
              <w:rPr>
                <w:sz w:val="27"/>
                <w:szCs w:val="27"/>
              </w:rPr>
              <w:t>1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0</w:t>
            </w:r>
            <w:r w:rsidRPr="001142AE">
              <w:rPr>
                <w:b/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22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0 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23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D82967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0</w:t>
            </w:r>
            <w:r w:rsidRPr="001142AE">
              <w:rPr>
                <w:sz w:val="27"/>
                <w:szCs w:val="27"/>
              </w:rPr>
              <w:t xml:space="preserve">  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24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0</w:t>
            </w:r>
            <w:r w:rsidRPr="001142AE">
              <w:rPr>
                <w:sz w:val="27"/>
                <w:szCs w:val="27"/>
              </w:rPr>
              <w:t xml:space="preserve">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202</w:t>
            </w:r>
            <w:r>
              <w:rPr>
                <w:sz w:val="27"/>
                <w:szCs w:val="27"/>
              </w:rPr>
              <w:t>5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0</w:t>
            </w:r>
            <w:r w:rsidRPr="001142AE">
              <w:rPr>
                <w:sz w:val="27"/>
                <w:szCs w:val="27"/>
              </w:rPr>
              <w:t xml:space="preserve">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- 0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год - 0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год - 0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2029 год - 0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2030 год - 0  тыс. рублей;</w:t>
            </w:r>
          </w:p>
          <w:p w:rsidR="00670B88" w:rsidRPr="00DC3B8C" w:rsidRDefault="00670B88" w:rsidP="00E25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670B88" w:rsidRPr="00DC3B8C" w:rsidRDefault="00670B88" w:rsidP="00E25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 счет </w:t>
            </w:r>
            <w:r w:rsidRPr="00DC3B8C">
              <w:rPr>
                <w:sz w:val="27"/>
                <w:szCs w:val="27"/>
              </w:rPr>
              <w:t xml:space="preserve">средств бюджета </w:t>
            </w:r>
            <w:r w:rsidRPr="00DC3B8C">
              <w:rPr>
                <w:kern w:val="2"/>
                <w:sz w:val="27"/>
                <w:szCs w:val="27"/>
              </w:rPr>
              <w:t>Усть-Донецкого</w:t>
            </w:r>
            <w:r w:rsidRPr="00DC3B8C">
              <w:rPr>
                <w:sz w:val="27"/>
                <w:szCs w:val="27"/>
              </w:rPr>
              <w:t xml:space="preserve">  района – </w:t>
            </w:r>
            <w:r w:rsidR="00187DC6">
              <w:rPr>
                <w:sz w:val="27"/>
                <w:szCs w:val="27"/>
              </w:rPr>
              <w:t>22188,3</w:t>
            </w:r>
            <w:r>
              <w:rPr>
                <w:sz w:val="27"/>
                <w:szCs w:val="27"/>
              </w:rPr>
              <w:t xml:space="preserve"> </w:t>
            </w:r>
            <w:r w:rsidRPr="00DC3B8C">
              <w:rPr>
                <w:sz w:val="27"/>
                <w:szCs w:val="27"/>
              </w:rPr>
              <w:t xml:space="preserve"> тыс. рублей, в том числе: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201</w:t>
            </w:r>
            <w:r>
              <w:rPr>
                <w:sz w:val="27"/>
                <w:szCs w:val="27"/>
              </w:rPr>
              <w:t>9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–</w:t>
            </w:r>
            <w:r w:rsidRPr="001142AE">
              <w:rPr>
                <w:b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6075,3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20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–</w:t>
            </w:r>
            <w:r w:rsidRPr="001142A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5564,7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</w:t>
            </w:r>
            <w:r w:rsidRPr="001142AE">
              <w:rPr>
                <w:sz w:val="27"/>
                <w:szCs w:val="27"/>
              </w:rPr>
              <w:t>1 год</w:t>
            </w:r>
            <w:r>
              <w:rPr>
                <w:sz w:val="27"/>
                <w:szCs w:val="27"/>
              </w:rPr>
              <w:t xml:space="preserve"> –</w:t>
            </w:r>
            <w:r w:rsidRPr="001142AE">
              <w:rPr>
                <w:sz w:val="27"/>
                <w:szCs w:val="27"/>
              </w:rPr>
              <w:t xml:space="preserve"> </w:t>
            </w:r>
            <w:r w:rsidR="005F5F1A">
              <w:rPr>
                <w:sz w:val="27"/>
                <w:szCs w:val="27"/>
              </w:rPr>
              <w:t>5737,2</w:t>
            </w:r>
            <w:r w:rsidRPr="001142AE">
              <w:rPr>
                <w:b/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22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– </w:t>
            </w:r>
            <w:r w:rsidR="00187DC6">
              <w:rPr>
                <w:sz w:val="27"/>
                <w:szCs w:val="27"/>
              </w:rPr>
              <w:t>4811,1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23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–</w:t>
            </w:r>
            <w:r w:rsidRPr="00D82967">
              <w:rPr>
                <w:sz w:val="27"/>
                <w:szCs w:val="27"/>
              </w:rPr>
              <w:t xml:space="preserve"> </w:t>
            </w:r>
            <w:r w:rsidR="00187DC6">
              <w:rPr>
                <w:sz w:val="27"/>
                <w:szCs w:val="27"/>
              </w:rPr>
              <w:t xml:space="preserve">0 </w:t>
            </w:r>
            <w:r w:rsidRPr="001142AE">
              <w:rPr>
                <w:sz w:val="27"/>
                <w:szCs w:val="27"/>
              </w:rPr>
              <w:t xml:space="preserve"> тыс. рублей;</w:t>
            </w:r>
          </w:p>
          <w:p w:rsidR="00670B88" w:rsidRPr="001142AE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24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="00F620FE">
              <w:rPr>
                <w:sz w:val="27"/>
                <w:szCs w:val="27"/>
              </w:rPr>
              <w:t>–</w:t>
            </w:r>
            <w:r w:rsidRPr="001142AE">
              <w:rPr>
                <w:sz w:val="27"/>
                <w:szCs w:val="27"/>
              </w:rPr>
              <w:t xml:space="preserve"> </w:t>
            </w:r>
            <w:r w:rsidR="00187DC6">
              <w:rPr>
                <w:sz w:val="27"/>
                <w:szCs w:val="27"/>
              </w:rPr>
              <w:t xml:space="preserve">0  </w:t>
            </w:r>
            <w:r w:rsidRPr="001142AE">
              <w:rPr>
                <w:sz w:val="27"/>
                <w:szCs w:val="27"/>
              </w:rPr>
              <w:t>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 w:rsidRPr="001142AE">
              <w:rPr>
                <w:sz w:val="27"/>
                <w:szCs w:val="27"/>
              </w:rPr>
              <w:t>202</w:t>
            </w:r>
            <w:r>
              <w:rPr>
                <w:sz w:val="27"/>
                <w:szCs w:val="27"/>
              </w:rPr>
              <w:t>5</w:t>
            </w:r>
            <w:r w:rsidRPr="001142AE">
              <w:rPr>
                <w:sz w:val="27"/>
                <w:szCs w:val="27"/>
              </w:rPr>
              <w:t xml:space="preserve"> год</w:t>
            </w:r>
            <w:r>
              <w:rPr>
                <w:sz w:val="27"/>
                <w:szCs w:val="27"/>
              </w:rPr>
              <w:t xml:space="preserve"> </w:t>
            </w:r>
            <w:r w:rsidRPr="001142AE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0</w:t>
            </w:r>
            <w:r w:rsidRPr="001142AE">
              <w:rPr>
                <w:sz w:val="27"/>
                <w:szCs w:val="27"/>
              </w:rPr>
              <w:t xml:space="preserve">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- 0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год - 0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год - 0  тыс. рублей;</w:t>
            </w:r>
          </w:p>
          <w:p w:rsidR="00670B88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2029 год - 0  тыс. рублей;</w:t>
            </w:r>
          </w:p>
          <w:p w:rsidR="00670B88" w:rsidRPr="009F75F4" w:rsidRDefault="00670B88" w:rsidP="00E25C6A">
            <w:pPr>
              <w:pStyle w:val="Web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2030 год - 0  тыс. рублей»</w:t>
            </w:r>
            <w:r w:rsidRPr="00DC3B8C">
              <w:rPr>
                <w:sz w:val="27"/>
                <w:szCs w:val="27"/>
              </w:rPr>
              <w:t xml:space="preserve"> </w:t>
            </w:r>
          </w:p>
        </w:tc>
      </w:tr>
    </w:tbl>
    <w:p w:rsidR="00670B88" w:rsidRDefault="00670B88" w:rsidP="00670B88">
      <w:pPr>
        <w:rPr>
          <w:sz w:val="28"/>
          <w:szCs w:val="28"/>
        </w:rPr>
      </w:pPr>
    </w:p>
    <w:p w:rsidR="00670B88" w:rsidRPr="0069445B" w:rsidRDefault="00670B88" w:rsidP="00670B88">
      <w:pPr>
        <w:tabs>
          <w:tab w:val="left" w:pos="4112"/>
        </w:tabs>
      </w:pPr>
      <w:r w:rsidRPr="0069445B">
        <w:t>* 2019-2020 г.г.  в подпрограмме «Устойчивое развитие сельских территорий» на реализацию мероприятий было использовано</w:t>
      </w:r>
      <w:proofErr w:type="gramStart"/>
      <w:r w:rsidRPr="0069445B">
        <w:t xml:space="preserve"> :</w:t>
      </w:r>
      <w:proofErr w:type="gramEnd"/>
    </w:p>
    <w:p w:rsidR="00670B88" w:rsidRPr="0069445B" w:rsidRDefault="00670B88" w:rsidP="00670B88">
      <w:pPr>
        <w:pStyle w:val="ac"/>
        <w:tabs>
          <w:tab w:val="left" w:pos="4112"/>
        </w:tabs>
      </w:pPr>
      <w:r w:rsidRPr="0069445B">
        <w:t>2019 г. - местный бюджет -  1399,5 тыс. руб., областной бюджет - 31421,9 тыс</w:t>
      </w:r>
      <w:proofErr w:type="gramStart"/>
      <w:r w:rsidRPr="0069445B">
        <w:t>.р</w:t>
      </w:r>
      <w:proofErr w:type="gramEnd"/>
      <w:r w:rsidRPr="0069445B">
        <w:t xml:space="preserve">уб., </w:t>
      </w:r>
    </w:p>
    <w:p w:rsidR="00670B88" w:rsidRPr="0069445B" w:rsidRDefault="00670B88" w:rsidP="00670B88">
      <w:pPr>
        <w:pStyle w:val="ac"/>
        <w:tabs>
          <w:tab w:val="left" w:pos="4112"/>
        </w:tabs>
      </w:pPr>
      <w:r w:rsidRPr="0069445B">
        <w:t>2020 г.-  местный бюджет - 167,6 тыс. руб.</w:t>
      </w:r>
    </w:p>
    <w:p w:rsidR="00670B88" w:rsidRDefault="00670B88" w:rsidP="00670B88">
      <w:pPr>
        <w:ind w:firstLine="709"/>
        <w:rPr>
          <w:sz w:val="28"/>
          <w:szCs w:val="28"/>
        </w:rPr>
      </w:pPr>
    </w:p>
    <w:p w:rsidR="00670B88" w:rsidRDefault="00670B88" w:rsidP="00670B88">
      <w:pPr>
        <w:rPr>
          <w:sz w:val="28"/>
          <w:szCs w:val="28"/>
        </w:rPr>
      </w:pPr>
    </w:p>
    <w:p w:rsidR="00670B88" w:rsidRDefault="00670B88" w:rsidP="004E452C">
      <w:pPr>
        <w:tabs>
          <w:tab w:val="left" w:pos="4112"/>
        </w:tabs>
        <w:rPr>
          <w:sz w:val="18"/>
          <w:szCs w:val="18"/>
        </w:rPr>
      </w:pPr>
      <w:r>
        <w:rPr>
          <w:sz w:val="28"/>
          <w:szCs w:val="28"/>
        </w:rPr>
        <w:t xml:space="preserve">4. </w:t>
      </w:r>
      <w:r w:rsidRPr="00BC330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  <w:r w:rsidR="00BC78FA">
        <w:rPr>
          <w:sz w:val="28"/>
          <w:szCs w:val="28"/>
        </w:rPr>
        <w:t>,4</w:t>
      </w:r>
      <w:r>
        <w:rPr>
          <w:sz w:val="28"/>
          <w:szCs w:val="28"/>
        </w:rPr>
        <w:t xml:space="preserve"> </w:t>
      </w:r>
      <w:r w:rsidRPr="00F91622">
        <w:rPr>
          <w:sz w:val="28"/>
          <w:szCs w:val="28"/>
        </w:rPr>
        <w:t xml:space="preserve"> к муниципальной программе  </w:t>
      </w:r>
      <w:r>
        <w:rPr>
          <w:sz w:val="28"/>
          <w:szCs w:val="28"/>
        </w:rPr>
        <w:t xml:space="preserve">Усть-Донецкого района </w:t>
      </w:r>
      <w:r w:rsidRPr="00F91622">
        <w:rPr>
          <w:sz w:val="28"/>
          <w:szCs w:val="28"/>
        </w:rPr>
        <w:t>«Развитие сельского хозя</w:t>
      </w:r>
      <w:r>
        <w:rPr>
          <w:sz w:val="28"/>
          <w:szCs w:val="28"/>
        </w:rPr>
        <w:t>йства и регулирование</w:t>
      </w:r>
      <w:r w:rsidRPr="00F91622">
        <w:rPr>
          <w:sz w:val="28"/>
          <w:szCs w:val="28"/>
        </w:rPr>
        <w:t xml:space="preserve"> рынков сельскохозяйственной продукции, сырья и продовольствия</w:t>
      </w:r>
      <w:r>
        <w:rPr>
          <w:sz w:val="28"/>
          <w:szCs w:val="28"/>
        </w:rPr>
        <w:t>»</w:t>
      </w:r>
      <w:r w:rsidRPr="00F91622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670B88" w:rsidRDefault="00670B88" w:rsidP="00C615A9">
      <w:pPr>
        <w:rPr>
          <w:sz w:val="18"/>
          <w:szCs w:val="18"/>
        </w:rPr>
      </w:pPr>
    </w:p>
    <w:p w:rsidR="00670B88" w:rsidRDefault="00670B88" w:rsidP="00C615A9">
      <w:pPr>
        <w:rPr>
          <w:sz w:val="18"/>
          <w:szCs w:val="18"/>
        </w:rPr>
      </w:pPr>
    </w:p>
    <w:p w:rsidR="008A42A1" w:rsidRDefault="008A42A1" w:rsidP="00C615A9">
      <w:pPr>
        <w:rPr>
          <w:sz w:val="18"/>
          <w:szCs w:val="18"/>
        </w:rPr>
        <w:sectPr w:rsidR="008A42A1" w:rsidSect="00C16E98">
          <w:headerReference w:type="default" r:id="rId7"/>
          <w:pgSz w:w="11906" w:h="16838"/>
          <w:pgMar w:top="1134" w:right="851" w:bottom="142" w:left="1418" w:header="709" w:footer="709" w:gutter="0"/>
          <w:cols w:space="708"/>
          <w:titlePg/>
          <w:docGrid w:linePitch="360"/>
        </w:sectPr>
      </w:pPr>
    </w:p>
    <w:p w:rsidR="00AA581C" w:rsidRDefault="00670B88" w:rsidP="000D60C0">
      <w:pPr>
        <w:tabs>
          <w:tab w:val="left" w:pos="4112"/>
        </w:tabs>
        <w:ind w:firstLine="411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</w:p>
    <w:tbl>
      <w:tblPr>
        <w:tblW w:w="5387" w:type="dxa"/>
        <w:tblInd w:w="9889" w:type="dxa"/>
        <w:tblLook w:val="04A0"/>
      </w:tblPr>
      <w:tblGrid>
        <w:gridCol w:w="5387"/>
      </w:tblGrid>
      <w:tr w:rsidR="00AA581C" w:rsidRPr="001A4AF3" w:rsidTr="00187DC6">
        <w:trPr>
          <w:trHeight w:val="1426"/>
        </w:trPr>
        <w:tc>
          <w:tcPr>
            <w:tcW w:w="5387" w:type="dxa"/>
            <w:shd w:val="clear" w:color="auto" w:fill="auto"/>
          </w:tcPr>
          <w:p w:rsidR="00AA581C" w:rsidRPr="001A4AF3" w:rsidRDefault="00B83008" w:rsidP="00B83008">
            <w:pPr>
              <w:tabs>
                <w:tab w:val="left" w:pos="4112"/>
              </w:tabs>
              <w:jc w:val="center"/>
            </w:pPr>
            <w:r>
              <w:t xml:space="preserve">        </w:t>
            </w:r>
            <w:r w:rsidR="00AA581C" w:rsidRPr="001A4AF3">
              <w:t>Приложение № 3                                               к муниципальной программе                                                 «Развитие сельского хозяйства и                                                          регулирование рынков сельскохозяйственной                                                       продукции, сырья и продовольствия»</w:t>
            </w:r>
          </w:p>
        </w:tc>
      </w:tr>
    </w:tbl>
    <w:p w:rsidR="00AA581C" w:rsidRPr="008B1B62" w:rsidRDefault="00AA581C" w:rsidP="00AA581C">
      <w:pPr>
        <w:tabs>
          <w:tab w:val="left" w:pos="4112"/>
        </w:tabs>
        <w:ind w:firstLine="4111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</w:t>
      </w:r>
      <w:r w:rsidRPr="008B1B62">
        <w:rPr>
          <w:kern w:val="2"/>
          <w:sz w:val="28"/>
          <w:szCs w:val="28"/>
        </w:rPr>
        <w:t>РАСХОДЫ</w:t>
      </w:r>
    </w:p>
    <w:p w:rsidR="00AA581C" w:rsidRPr="008B1B62" w:rsidRDefault="00AA581C" w:rsidP="00AA581C">
      <w:pPr>
        <w:jc w:val="center"/>
        <w:rPr>
          <w:kern w:val="2"/>
          <w:sz w:val="28"/>
          <w:szCs w:val="28"/>
        </w:rPr>
      </w:pPr>
      <w:r w:rsidRPr="008B1B62">
        <w:rPr>
          <w:kern w:val="2"/>
          <w:sz w:val="28"/>
          <w:szCs w:val="28"/>
        </w:rPr>
        <w:t xml:space="preserve">на реализацию </w:t>
      </w:r>
      <w:r>
        <w:rPr>
          <w:kern w:val="2"/>
          <w:sz w:val="28"/>
          <w:szCs w:val="28"/>
        </w:rPr>
        <w:t xml:space="preserve">муниципальной </w:t>
      </w:r>
      <w:r w:rsidRPr="008B1B62">
        <w:rPr>
          <w:kern w:val="2"/>
          <w:sz w:val="28"/>
          <w:szCs w:val="28"/>
        </w:rPr>
        <w:t xml:space="preserve">программы </w:t>
      </w:r>
      <w:r>
        <w:rPr>
          <w:kern w:val="2"/>
          <w:sz w:val="28"/>
          <w:szCs w:val="28"/>
        </w:rPr>
        <w:t>Усть-Донецкого района</w:t>
      </w:r>
      <w:r w:rsidRPr="008B1B62">
        <w:rPr>
          <w:kern w:val="2"/>
          <w:sz w:val="28"/>
          <w:szCs w:val="28"/>
        </w:rPr>
        <w:t xml:space="preserve"> </w:t>
      </w:r>
    </w:p>
    <w:p w:rsidR="00AA581C" w:rsidRPr="008B1B62" w:rsidRDefault="00AA581C" w:rsidP="00AA581C">
      <w:pPr>
        <w:jc w:val="center"/>
        <w:rPr>
          <w:kern w:val="2"/>
          <w:sz w:val="28"/>
          <w:szCs w:val="28"/>
        </w:rPr>
      </w:pPr>
      <w:r w:rsidRPr="008B1B62">
        <w:rPr>
          <w:kern w:val="2"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</w:p>
    <w:p w:rsidR="00AA581C" w:rsidRPr="00D40BF3" w:rsidRDefault="00AA581C" w:rsidP="00AA58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537" w:type="pct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559"/>
        <w:gridCol w:w="1985"/>
        <w:gridCol w:w="427"/>
        <w:gridCol w:w="567"/>
        <w:gridCol w:w="571"/>
        <w:gridCol w:w="430"/>
        <w:gridCol w:w="854"/>
        <w:gridCol w:w="851"/>
        <w:gridCol w:w="851"/>
        <w:gridCol w:w="835"/>
        <w:gridCol w:w="870"/>
        <w:gridCol w:w="854"/>
        <w:gridCol w:w="841"/>
        <w:gridCol w:w="838"/>
        <w:gridCol w:w="711"/>
        <w:gridCol w:w="707"/>
        <w:gridCol w:w="711"/>
        <w:gridCol w:w="707"/>
        <w:gridCol w:w="707"/>
      </w:tblGrid>
      <w:tr w:rsidR="00AA581C" w:rsidRPr="00D40BF3" w:rsidTr="00187DC6">
        <w:trPr>
          <w:trHeight w:val="536"/>
          <w:tblCellSpacing w:w="5" w:type="nil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40BF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40BF3">
              <w:rPr>
                <w:rFonts w:ascii="Times New Roman" w:hAnsi="Times New Roman" w:cs="Times New Roman"/>
              </w:rPr>
              <w:t>/</w:t>
            </w:r>
            <w:proofErr w:type="spellStart"/>
            <w:r w:rsidRPr="00D40BF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 xml:space="preserve">Ответственный  </w:t>
            </w:r>
            <w:r w:rsidRPr="00D40BF3">
              <w:rPr>
                <w:rFonts w:ascii="Times New Roman" w:hAnsi="Times New Roman" w:cs="Times New Roman"/>
              </w:rPr>
              <w:br/>
              <w:t xml:space="preserve">исполнитель,   </w:t>
            </w:r>
            <w:r w:rsidRPr="00D40BF3">
              <w:rPr>
                <w:rFonts w:ascii="Times New Roman" w:hAnsi="Times New Roman" w:cs="Times New Roman"/>
              </w:rPr>
              <w:br/>
              <w:t xml:space="preserve">соисполнители,  </w:t>
            </w:r>
            <w:r w:rsidRPr="00D40BF3">
              <w:rPr>
                <w:rFonts w:ascii="Times New Roman" w:hAnsi="Times New Roman" w:cs="Times New Roman"/>
              </w:rPr>
              <w:br/>
              <w:t>участники</w:t>
            </w:r>
          </w:p>
        </w:tc>
        <w:tc>
          <w:tcPr>
            <w:tcW w:w="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 xml:space="preserve">Код бюджетной   </w:t>
            </w:r>
            <w:r w:rsidRPr="00D40BF3">
              <w:rPr>
                <w:rFonts w:ascii="Times New Roman" w:hAnsi="Times New Roman" w:cs="Times New Roman"/>
              </w:rPr>
              <w:br/>
              <w:t xml:space="preserve">   классификации   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jc w:val="center"/>
              <w:rPr>
                <w:sz w:val="20"/>
                <w:szCs w:val="20"/>
              </w:rPr>
            </w:pPr>
            <w:r w:rsidRPr="00D40BF3">
              <w:rPr>
                <w:sz w:val="20"/>
                <w:szCs w:val="20"/>
              </w:rPr>
              <w:t>Объем расходов,</w:t>
            </w:r>
            <w:r w:rsidRPr="00D40BF3">
              <w:rPr>
                <w:sz w:val="20"/>
                <w:szCs w:val="20"/>
              </w:rPr>
              <w:br/>
              <w:t>всего</w:t>
            </w:r>
          </w:p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  <w:spacing w:val="-4"/>
              </w:rPr>
              <w:t>(тыс. рублей)</w:t>
            </w:r>
          </w:p>
        </w:tc>
        <w:tc>
          <w:tcPr>
            <w:tcW w:w="29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  <w:color w:val="000000"/>
              </w:rPr>
              <w:t>В том числе по годам реализации муниципальной программы</w:t>
            </w:r>
          </w:p>
        </w:tc>
      </w:tr>
      <w:tr w:rsidR="00AA581C" w:rsidRPr="00D40BF3" w:rsidTr="0039572E">
        <w:trPr>
          <w:trHeight w:val="597"/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BF3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2030</w:t>
            </w:r>
          </w:p>
        </w:tc>
      </w:tr>
      <w:tr w:rsidR="00AA581C" w:rsidRPr="00D40BF3" w:rsidTr="0039572E">
        <w:trPr>
          <w:tblCellSpacing w:w="5" w:type="nil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20</w:t>
            </w:r>
          </w:p>
        </w:tc>
      </w:tr>
      <w:tr w:rsidR="00AA581C" w:rsidRPr="005F4D9D" w:rsidTr="0039572E">
        <w:trPr>
          <w:trHeight w:val="540"/>
          <w:tblCellSpacing w:w="5" w:type="nil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E53232" w:rsidRDefault="00AA581C" w:rsidP="00187DC6">
            <w:pPr>
              <w:jc w:val="center"/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E53232" w:rsidRDefault="00AA581C" w:rsidP="00187DC6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Муниципальная  программа Усть-Донецкого района «Разви</w:t>
            </w:r>
            <w:r w:rsidRPr="00E53232">
              <w:rPr>
                <w:kern w:val="2"/>
                <w:sz w:val="22"/>
                <w:szCs w:val="22"/>
              </w:rPr>
              <w:softHyphen/>
              <w:t>тие сельского хозяйства и ре</w:t>
            </w:r>
            <w:r w:rsidRPr="00E53232">
              <w:rPr>
                <w:kern w:val="2"/>
                <w:sz w:val="22"/>
                <w:szCs w:val="22"/>
              </w:rPr>
              <w:softHyphen/>
              <w:t>гулирование рынков сельско</w:t>
            </w:r>
            <w:r w:rsidRPr="00E53232">
              <w:rPr>
                <w:kern w:val="2"/>
                <w:sz w:val="22"/>
                <w:szCs w:val="22"/>
              </w:rPr>
              <w:softHyphen/>
              <w:t xml:space="preserve">хозяйственной продукции, сырья и </w:t>
            </w:r>
            <w:r w:rsidRPr="00E53232">
              <w:rPr>
                <w:kern w:val="2"/>
                <w:sz w:val="22"/>
                <w:szCs w:val="22"/>
              </w:rPr>
              <w:lastRenderedPageBreak/>
              <w:t>продовольствия»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lastRenderedPageBreak/>
              <w:t xml:space="preserve">всего, </w:t>
            </w:r>
          </w:p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 xml:space="preserve">в том числе:           </w:t>
            </w:r>
          </w:p>
        </w:tc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F4D9D">
              <w:rPr>
                <w:rFonts w:ascii="Times New Roman" w:hAnsi="Times New Roman" w:cs="Times New Roman"/>
                <w:b/>
              </w:rPr>
              <w:t>89993,7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F4D9D">
              <w:rPr>
                <w:rFonts w:ascii="Times New Roman" w:hAnsi="Times New Roman" w:cs="Times New Roman"/>
                <w:b/>
              </w:rPr>
              <w:t>7850,5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F4D9D">
              <w:rPr>
                <w:rFonts w:ascii="Times New Roman" w:hAnsi="Times New Roman" w:cs="Times New Roman"/>
                <w:b/>
              </w:rPr>
              <w:t>6799,3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F4D9D">
              <w:rPr>
                <w:rFonts w:ascii="Times New Roman" w:hAnsi="Times New Roman" w:cs="Times New Roman"/>
                <w:b/>
              </w:rPr>
              <w:t>17846,8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F4D9D">
              <w:rPr>
                <w:b/>
                <w:sz w:val="20"/>
                <w:szCs w:val="20"/>
              </w:rPr>
              <w:t>20252,3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F4D9D">
              <w:rPr>
                <w:b/>
                <w:sz w:val="20"/>
                <w:szCs w:val="20"/>
              </w:rPr>
              <w:t>10115,9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F4D9D">
              <w:rPr>
                <w:b/>
                <w:sz w:val="20"/>
                <w:szCs w:val="20"/>
              </w:rPr>
              <w:t>10217,2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rPr>
                <w:b/>
              </w:rPr>
            </w:pPr>
            <w:r w:rsidRPr="005F4D9D">
              <w:rPr>
                <w:b/>
                <w:sz w:val="20"/>
                <w:szCs w:val="20"/>
              </w:rPr>
              <w:t>10111,2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rPr>
                <w:b/>
              </w:rPr>
            </w:pPr>
            <w:r w:rsidRPr="005F4D9D">
              <w:rPr>
                <w:b/>
                <w:sz w:val="20"/>
                <w:szCs w:val="20"/>
              </w:rPr>
              <w:t>1360,1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rPr>
                <w:b/>
              </w:rPr>
            </w:pPr>
            <w:r w:rsidRPr="005F4D9D">
              <w:rPr>
                <w:b/>
                <w:sz w:val="20"/>
                <w:szCs w:val="20"/>
              </w:rPr>
              <w:t>1360,1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rPr>
                <w:b/>
              </w:rPr>
            </w:pPr>
            <w:r w:rsidRPr="005F4D9D">
              <w:rPr>
                <w:b/>
                <w:sz w:val="20"/>
                <w:szCs w:val="20"/>
              </w:rPr>
              <w:t>1360,1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rPr>
                <w:b/>
              </w:rPr>
            </w:pPr>
            <w:r w:rsidRPr="005F4D9D">
              <w:rPr>
                <w:b/>
                <w:sz w:val="20"/>
                <w:szCs w:val="20"/>
              </w:rPr>
              <w:t>1360,1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rPr>
                <w:b/>
              </w:rPr>
            </w:pPr>
            <w:r w:rsidRPr="005F4D9D">
              <w:rPr>
                <w:b/>
                <w:sz w:val="20"/>
                <w:szCs w:val="20"/>
              </w:rPr>
              <w:t>1360,1</w:t>
            </w:r>
          </w:p>
        </w:tc>
      </w:tr>
      <w:tr w:rsidR="00AA581C" w:rsidRPr="005F4D9D" w:rsidTr="0039572E">
        <w:trPr>
          <w:trHeight w:val="532"/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Ответственный исполнитель:</w:t>
            </w:r>
          </w:p>
          <w:p w:rsidR="00AA581C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Отдел АПК и природопользования</w:t>
            </w:r>
          </w:p>
          <w:p w:rsidR="00AA581C" w:rsidRPr="0082594A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Усть-Донецкого района, </w:t>
            </w:r>
            <w:r w:rsidRPr="0082594A">
              <w:rPr>
                <w:rFonts w:ascii="Times New Roman" w:hAnsi="Times New Roman" w:cs="Times New Roman"/>
              </w:rPr>
              <w:t>Комитет по управлению муниципальным имуществом Администрации Усть-Донецкого района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40BF3">
              <w:rPr>
                <w:rFonts w:ascii="Times New Roman" w:hAnsi="Times New Roman" w:cs="Times New Roman"/>
              </w:rPr>
              <w:t xml:space="preserve">всего      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908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4D9D">
              <w:rPr>
                <w:rFonts w:ascii="Times New Roman" w:hAnsi="Times New Roman" w:cs="Times New Roman"/>
              </w:rPr>
              <w:t>89993,7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4D9D">
              <w:rPr>
                <w:rFonts w:ascii="Times New Roman" w:hAnsi="Times New Roman" w:cs="Times New Roman"/>
              </w:rPr>
              <w:t>7850,5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4D9D">
              <w:rPr>
                <w:rFonts w:ascii="Times New Roman" w:hAnsi="Times New Roman" w:cs="Times New Roman"/>
              </w:rPr>
              <w:t>6799,3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4D9D">
              <w:rPr>
                <w:rFonts w:ascii="Times New Roman" w:hAnsi="Times New Roman" w:cs="Times New Roman"/>
              </w:rPr>
              <w:t>17846,8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4D9D">
              <w:rPr>
                <w:sz w:val="20"/>
                <w:szCs w:val="20"/>
              </w:rPr>
              <w:t>20252,3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4D9D">
              <w:rPr>
                <w:sz w:val="20"/>
                <w:szCs w:val="20"/>
              </w:rPr>
              <w:t>10115,9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4D9D">
              <w:rPr>
                <w:sz w:val="20"/>
                <w:szCs w:val="20"/>
              </w:rPr>
              <w:t>10217,2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r w:rsidRPr="005F4D9D">
              <w:rPr>
                <w:sz w:val="20"/>
                <w:szCs w:val="20"/>
              </w:rPr>
              <w:t>10111,2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r w:rsidRPr="005F4D9D">
              <w:rPr>
                <w:sz w:val="20"/>
                <w:szCs w:val="20"/>
              </w:rPr>
              <w:t>1360,1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r w:rsidRPr="005F4D9D">
              <w:rPr>
                <w:sz w:val="20"/>
                <w:szCs w:val="20"/>
              </w:rPr>
              <w:t>1360,1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r w:rsidRPr="005F4D9D">
              <w:rPr>
                <w:sz w:val="20"/>
                <w:szCs w:val="20"/>
              </w:rPr>
              <w:t>1360,1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r w:rsidRPr="005F4D9D">
              <w:rPr>
                <w:sz w:val="20"/>
                <w:szCs w:val="20"/>
              </w:rPr>
              <w:t>1360,1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r w:rsidRPr="005F4D9D">
              <w:rPr>
                <w:sz w:val="20"/>
                <w:szCs w:val="20"/>
              </w:rPr>
              <w:t>1360,1</w:t>
            </w:r>
          </w:p>
        </w:tc>
      </w:tr>
      <w:tr w:rsidR="00AA581C" w:rsidRPr="005F4D9D" w:rsidTr="0039572E">
        <w:trPr>
          <w:trHeight w:val="532"/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5F4D9D" w:rsidRDefault="00AA581C" w:rsidP="00187DC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572E" w:rsidRPr="00D40BF3" w:rsidTr="0039572E">
        <w:trPr>
          <w:trHeight w:val="1010"/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D40BF3" w:rsidRDefault="0039572E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D40BF3" w:rsidRDefault="0039572E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D40BF3" w:rsidRDefault="0039572E" w:rsidP="00187DC6">
            <w:pPr>
              <w:pStyle w:val="ConsPlusCell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всего,</w:t>
            </w:r>
          </w:p>
          <w:p w:rsidR="0039572E" w:rsidRPr="00D40BF3" w:rsidRDefault="0039572E" w:rsidP="00187DC6">
            <w:pPr>
              <w:pStyle w:val="ConsPlusCell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1A4AF3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D9089D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D9089D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D9089D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39572E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572E">
              <w:rPr>
                <w:rFonts w:ascii="Times New Roman" w:hAnsi="Times New Roman" w:cs="Times New Roman"/>
              </w:rPr>
              <w:t>47966,8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39572E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572E">
              <w:rPr>
                <w:rFonts w:ascii="Times New Roman" w:hAnsi="Times New Roman" w:cs="Times New Roman"/>
                <w:lang w:val="en-US"/>
              </w:rPr>
              <w:t>401.4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39572E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572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39572E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572E">
              <w:rPr>
                <w:rFonts w:ascii="Times New Roman" w:hAnsi="Times New Roman" w:cs="Times New Roman"/>
                <w:lang w:val="en-US"/>
              </w:rPr>
              <w:t>10418.8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39572E" w:rsidRDefault="0039572E" w:rsidP="00885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9572E">
              <w:rPr>
                <w:sz w:val="20"/>
                <w:szCs w:val="20"/>
                <w:lang w:val="en-US"/>
              </w:rPr>
              <w:t>1</w:t>
            </w:r>
            <w:r w:rsidRPr="0039572E">
              <w:rPr>
                <w:sz w:val="20"/>
                <w:szCs w:val="20"/>
              </w:rPr>
              <w:t>3199,4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39572E" w:rsidRDefault="0039572E" w:rsidP="00885B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572E">
              <w:rPr>
                <w:rFonts w:ascii="Times New Roman" w:hAnsi="Times New Roman" w:cs="Times New Roman"/>
              </w:rPr>
              <w:t>8045,5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39572E" w:rsidRDefault="0039572E" w:rsidP="00885B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572E">
              <w:rPr>
                <w:rFonts w:ascii="Times New Roman" w:hAnsi="Times New Roman" w:cs="Times New Roman"/>
              </w:rPr>
              <w:t>8045,5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39572E" w:rsidRDefault="0039572E" w:rsidP="00885B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572E">
              <w:rPr>
                <w:rFonts w:ascii="Times New Roman" w:hAnsi="Times New Roman" w:cs="Times New Roman"/>
              </w:rPr>
              <w:t>7856,2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39572E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57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39572E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57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39572E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57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39572E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57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D40BF3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581C" w:rsidRPr="00D40BF3" w:rsidTr="0039572E">
        <w:trPr>
          <w:trHeight w:val="1010"/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581C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1</w:t>
            </w:r>
            <w:r w:rsidRPr="00D40BF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  Сельскохозяйственные предприятия и организации различных форм собственности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Донецкого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 xml:space="preserve"> района,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594A">
              <w:rPr>
                <w:rFonts w:ascii="Times New Roman" w:hAnsi="Times New Roman" w:cs="Times New Roman"/>
              </w:rPr>
              <w:t>Комитет по управлению муниципальным имуществом Администрации Усть-Донецкого района</w:t>
            </w:r>
            <w:r>
              <w:rPr>
                <w:rFonts w:ascii="Times New Roman" w:hAnsi="Times New Roman" w:cs="Times New Roman"/>
              </w:rPr>
              <w:t>,</w:t>
            </w:r>
            <w:r w:rsidRPr="00D40BF3">
              <w:rPr>
                <w:rFonts w:ascii="Times New Roman" w:hAnsi="Times New Roman" w:cs="Times New Roman"/>
              </w:rPr>
              <w:t xml:space="preserve"> всего</w:t>
            </w:r>
          </w:p>
        </w:tc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908</w:t>
            </w:r>
          </w:p>
        </w:tc>
        <w:tc>
          <w:tcPr>
            <w:tcW w:w="1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39572E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572E">
              <w:rPr>
                <w:rFonts w:ascii="Times New Roman" w:hAnsi="Times New Roman" w:cs="Times New Roman"/>
              </w:rPr>
              <w:t>11891,9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39572E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572E">
              <w:rPr>
                <w:rFonts w:ascii="Times New Roman" w:hAnsi="Times New Roman" w:cs="Times New Roman"/>
                <w:lang w:val="en-US"/>
              </w:rPr>
              <w:t>401.4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39572E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572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39572E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572E">
              <w:rPr>
                <w:rFonts w:ascii="Times New Roman" w:hAnsi="Times New Roman" w:cs="Times New Roman"/>
                <w:lang w:val="en-US"/>
              </w:rPr>
              <w:t>10418.8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39572E" w:rsidRDefault="00AA581C" w:rsidP="00187D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572E">
              <w:rPr>
                <w:sz w:val="20"/>
                <w:szCs w:val="20"/>
              </w:rPr>
              <w:t>1071,7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39572E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57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39572E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57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39572E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57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39572E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57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39572E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57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39572E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57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39572E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57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572E" w:rsidRPr="00D40BF3" w:rsidTr="0039572E">
        <w:trPr>
          <w:trHeight w:val="1010"/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D40BF3" w:rsidRDefault="0039572E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D40BF3" w:rsidRDefault="0039572E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Default="0039572E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D9089D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902</w:t>
            </w:r>
          </w:p>
        </w:tc>
        <w:tc>
          <w:tcPr>
            <w:tcW w:w="1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D9089D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D9089D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D9089D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39572E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572E">
              <w:rPr>
                <w:rFonts w:ascii="Times New Roman" w:hAnsi="Times New Roman" w:cs="Times New Roman"/>
              </w:rPr>
              <w:t>36074,9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39572E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57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39572E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57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39572E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57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39572E" w:rsidRDefault="0039572E" w:rsidP="003957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572E">
              <w:rPr>
                <w:sz w:val="20"/>
                <w:szCs w:val="20"/>
              </w:rPr>
              <w:t>12127,7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39572E" w:rsidRDefault="0039572E" w:rsidP="00885B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572E">
              <w:rPr>
                <w:rFonts w:ascii="Times New Roman" w:hAnsi="Times New Roman" w:cs="Times New Roman"/>
              </w:rPr>
              <w:t>8045,5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39572E" w:rsidRDefault="0039572E" w:rsidP="00885B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572E">
              <w:rPr>
                <w:rFonts w:ascii="Times New Roman" w:hAnsi="Times New Roman" w:cs="Times New Roman"/>
              </w:rPr>
              <w:t>8045,5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39572E" w:rsidRDefault="0039572E" w:rsidP="00885B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572E">
              <w:rPr>
                <w:rFonts w:ascii="Times New Roman" w:hAnsi="Times New Roman" w:cs="Times New Roman"/>
              </w:rPr>
              <w:t>7856,2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39572E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39572E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39572E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Pr="0039572E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2E" w:rsidRDefault="0039572E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4FD" w:rsidRPr="00D40BF3" w:rsidTr="0039572E">
        <w:trPr>
          <w:trHeight w:val="396"/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D40BF3" w:rsidRDefault="00B424FD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D40BF3" w:rsidRDefault="00B424FD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D40BF3" w:rsidRDefault="00B424FD" w:rsidP="00187DC6">
            <w:pPr>
              <w:pStyle w:val="ConsPlusCell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всего,</w:t>
            </w:r>
          </w:p>
          <w:p w:rsidR="00B424FD" w:rsidRPr="00D40BF3" w:rsidRDefault="00B424FD" w:rsidP="00187DC6">
            <w:pPr>
              <w:pStyle w:val="ConsPlusCell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D9089D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D9089D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D9089D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D9089D" w:rsidRDefault="00B424FD" w:rsidP="00187DC6">
            <w:pPr>
              <w:jc w:val="center"/>
              <w:rPr>
                <w:sz w:val="18"/>
                <w:szCs w:val="18"/>
              </w:rPr>
            </w:pPr>
            <w:r w:rsidRPr="00D9089D">
              <w:rPr>
                <w:sz w:val="18"/>
                <w:szCs w:val="18"/>
              </w:rPr>
              <w:t>X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7B21DB" w:rsidRDefault="00B424FD" w:rsidP="000E28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42026,9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7B21DB" w:rsidRDefault="00B424FD" w:rsidP="00187DC6">
            <w:pPr>
              <w:jc w:val="center"/>
              <w:rPr>
                <w:sz w:val="20"/>
                <w:szCs w:val="20"/>
              </w:rPr>
            </w:pPr>
            <w:r w:rsidRPr="007B21DB">
              <w:rPr>
                <w:sz w:val="20"/>
                <w:szCs w:val="20"/>
              </w:rPr>
              <w:t>7449,1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7B21DB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B21DB">
              <w:rPr>
                <w:rFonts w:ascii="Times New Roman" w:hAnsi="Times New Roman" w:cs="Times New Roman"/>
              </w:rPr>
              <w:t>6799,3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7B21DB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B21DB">
              <w:rPr>
                <w:rFonts w:ascii="Times New Roman" w:hAnsi="Times New Roman" w:cs="Times New Roman"/>
              </w:rPr>
              <w:t>7428,0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7B21DB" w:rsidRDefault="00B424FD" w:rsidP="00B424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7052,9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Default="00B424FD" w:rsidP="00B424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2070,4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Default="00B424FD" w:rsidP="00B424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2171,7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C464E0" w:rsidRDefault="00B424FD" w:rsidP="00B424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2255,0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7B21DB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B21DB">
              <w:rPr>
                <w:rFonts w:ascii="Times New Roman" w:hAnsi="Times New Roman" w:cs="Times New Roman"/>
              </w:rPr>
              <w:t>1360,1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7B21DB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B21DB">
              <w:rPr>
                <w:rFonts w:ascii="Times New Roman" w:hAnsi="Times New Roman" w:cs="Times New Roman"/>
              </w:rPr>
              <w:t>1360,1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7B21DB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B21DB">
              <w:rPr>
                <w:rFonts w:ascii="Times New Roman" w:hAnsi="Times New Roman" w:cs="Times New Roman"/>
              </w:rPr>
              <w:t>1360,1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7B21DB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B21DB">
              <w:rPr>
                <w:rFonts w:ascii="Times New Roman" w:hAnsi="Times New Roman" w:cs="Times New Roman"/>
              </w:rPr>
              <w:t>1360,1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7B21DB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B21DB">
              <w:rPr>
                <w:rFonts w:ascii="Times New Roman" w:hAnsi="Times New Roman" w:cs="Times New Roman"/>
              </w:rPr>
              <w:t>1360,1</w:t>
            </w:r>
          </w:p>
        </w:tc>
      </w:tr>
      <w:tr w:rsidR="00AA581C" w:rsidRPr="00D40BF3" w:rsidTr="0039572E">
        <w:trPr>
          <w:trHeight w:val="1105"/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2</w:t>
            </w:r>
            <w:r w:rsidRPr="00D40BF3">
              <w:rPr>
                <w:rFonts w:ascii="Times New Roman" w:hAnsi="Times New Roman" w:cs="Times New Roman"/>
              </w:rPr>
              <w:t>:</w:t>
            </w:r>
          </w:p>
          <w:p w:rsidR="00AA581C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АПК и природопользования</w:t>
            </w:r>
          </w:p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Усть-Донецкого района, </w:t>
            </w:r>
            <w:r w:rsidRPr="00D40BF3">
              <w:rPr>
                <w:rFonts w:ascii="Times New Roman" w:hAnsi="Times New Roman" w:cs="Times New Roman"/>
              </w:rPr>
              <w:t>всего</w:t>
            </w:r>
          </w:p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  <w:r w:rsidRPr="0082594A">
              <w:rPr>
                <w:rFonts w:ascii="Times New Roman" w:hAnsi="Times New Roman" w:cs="Times New Roman"/>
              </w:rPr>
              <w:t>Комитет по управлению муниципальным имуществом Администрации Усть-Донецкого района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D40BF3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902</w:t>
            </w:r>
          </w:p>
        </w:tc>
        <w:tc>
          <w:tcPr>
            <w:tcW w:w="1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B424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424FD">
              <w:rPr>
                <w:rFonts w:ascii="Times New Roman" w:hAnsi="Times New Roman" w:cs="Times New Roman"/>
              </w:rPr>
              <w:t>9838,6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1373,8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1234,6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1690,8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B424FD" w:rsidP="00B424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2241,8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B424FD" w:rsidP="00B424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2070,4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B424FD" w:rsidP="00B424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2171,7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B424FD" w:rsidP="00B424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2255,0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64E0">
              <w:rPr>
                <w:rFonts w:ascii="Times New Roman" w:hAnsi="Times New Roman" w:cs="Times New Roman"/>
              </w:rPr>
              <w:t>1360,1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64E0">
              <w:rPr>
                <w:rFonts w:ascii="Times New Roman" w:hAnsi="Times New Roman" w:cs="Times New Roman"/>
              </w:rPr>
              <w:t>1360,1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64E0">
              <w:rPr>
                <w:rFonts w:ascii="Times New Roman" w:hAnsi="Times New Roman" w:cs="Times New Roman"/>
              </w:rPr>
              <w:t>1360,1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64E0">
              <w:rPr>
                <w:rFonts w:ascii="Times New Roman" w:hAnsi="Times New Roman" w:cs="Times New Roman"/>
              </w:rPr>
              <w:t>1360,1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64E0">
              <w:rPr>
                <w:rFonts w:ascii="Times New Roman" w:hAnsi="Times New Roman" w:cs="Times New Roman"/>
              </w:rPr>
              <w:t>1360,1</w:t>
            </w:r>
          </w:p>
        </w:tc>
      </w:tr>
      <w:tr w:rsidR="00AA581C" w:rsidRPr="00D40BF3" w:rsidTr="0039572E">
        <w:trPr>
          <w:trHeight w:val="1105"/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908</w:t>
            </w:r>
          </w:p>
        </w:tc>
        <w:tc>
          <w:tcPr>
            <w:tcW w:w="1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22188,3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6075,3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5564,7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5737,2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B424FD" w:rsidP="00B424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4811,1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581C" w:rsidRPr="00D40BF3" w:rsidTr="0039572E">
        <w:trPr>
          <w:trHeight w:val="438"/>
          <w:tblCellSpacing w:w="5" w:type="nil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81C" w:rsidRPr="00E53232" w:rsidRDefault="00AA581C" w:rsidP="00187DC6">
            <w:pPr>
              <w:jc w:val="center"/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81C" w:rsidRPr="00E53232" w:rsidRDefault="00AA581C" w:rsidP="00187DC6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Подпрограмма 1 «</w:t>
            </w:r>
            <w:r w:rsidRPr="00E53232">
              <w:rPr>
                <w:bCs/>
                <w:kern w:val="2"/>
                <w:sz w:val="22"/>
                <w:szCs w:val="22"/>
              </w:rPr>
              <w:t>Развитие от</w:t>
            </w:r>
            <w:r w:rsidRPr="00E53232">
              <w:rPr>
                <w:bCs/>
                <w:kern w:val="2"/>
                <w:sz w:val="22"/>
                <w:szCs w:val="22"/>
              </w:rPr>
              <w:softHyphen/>
              <w:t>раслей агропромышленного комплекса»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всего,</w:t>
            </w:r>
          </w:p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jc w:val="center"/>
              <w:rPr>
                <w:sz w:val="18"/>
                <w:szCs w:val="18"/>
              </w:rPr>
            </w:pPr>
            <w:r w:rsidRPr="00D9089D">
              <w:rPr>
                <w:sz w:val="18"/>
                <w:szCs w:val="18"/>
              </w:rPr>
              <w:t>X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B424FD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47966,8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ED7301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301">
              <w:rPr>
                <w:rFonts w:ascii="Times New Roman" w:hAnsi="Times New Roman" w:cs="Times New Roman"/>
                <w:lang w:val="en-US"/>
              </w:rPr>
              <w:t>401.4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ED7301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30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ED7301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301">
              <w:rPr>
                <w:rFonts w:ascii="Times New Roman" w:hAnsi="Times New Roman" w:cs="Times New Roman"/>
                <w:lang w:val="en-US"/>
              </w:rPr>
              <w:t>10418.8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011B60" w:rsidRDefault="00AA581C" w:rsidP="00B42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B424FD">
              <w:rPr>
                <w:sz w:val="20"/>
                <w:szCs w:val="20"/>
              </w:rPr>
              <w:t>3199,4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ED7301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8045,5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ED7301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8045,5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ED7301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7856,2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4FD" w:rsidRPr="00D40BF3" w:rsidTr="0039572E">
        <w:trPr>
          <w:trHeight w:val="828"/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4FD" w:rsidRPr="00D40BF3" w:rsidRDefault="00B424FD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4FD" w:rsidRPr="00D40BF3" w:rsidRDefault="00B424FD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FD" w:rsidRDefault="00B424FD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424FD" w:rsidRDefault="00B424FD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424FD" w:rsidRDefault="00B424FD" w:rsidP="00187D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АПК и природопользования</w:t>
            </w:r>
          </w:p>
          <w:p w:rsidR="00B424FD" w:rsidRPr="00D40BF3" w:rsidRDefault="00B424FD" w:rsidP="00187D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Администрации Усть-Донецкого района</w:t>
            </w:r>
          </w:p>
          <w:p w:rsidR="00B424FD" w:rsidRDefault="00B424FD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424FD" w:rsidRDefault="00B424FD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424FD" w:rsidRDefault="00B424FD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424FD" w:rsidRPr="00D40BF3" w:rsidRDefault="00B424FD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FD" w:rsidRPr="004D01A6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FD" w:rsidRPr="004D01A6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0405</w:t>
            </w:r>
          </w:p>
          <w:p w:rsidR="00B424FD" w:rsidRPr="004D01A6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4FD" w:rsidRPr="004D01A6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4FD" w:rsidRPr="004D01A6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FD" w:rsidRPr="004D01A6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R5083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FD" w:rsidRPr="004D01A6" w:rsidRDefault="00B424FD" w:rsidP="00187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FD" w:rsidRPr="00B424FD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401,4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FD" w:rsidRPr="00C464E0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64E0">
              <w:rPr>
                <w:rFonts w:ascii="Times New Roman" w:hAnsi="Times New Roman" w:cs="Times New Roman"/>
                <w:lang w:val="en-US"/>
              </w:rPr>
              <w:t>401.4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FD" w:rsidRPr="00C464E0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64E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FD" w:rsidRPr="00C464E0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64E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FD" w:rsidRPr="00C464E0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FD" w:rsidRPr="00C464E0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FD" w:rsidRPr="00C464E0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FD" w:rsidRPr="00D40BF3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FD" w:rsidRPr="00D40BF3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FD" w:rsidRPr="00D40BF3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FD" w:rsidRPr="00D40BF3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FD" w:rsidRPr="00D40BF3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FD" w:rsidRPr="00D40BF3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A581C" w:rsidRPr="00D40BF3" w:rsidTr="0039572E">
        <w:trPr>
          <w:trHeight w:val="300"/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01866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920E8F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920E8F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920E8F" w:rsidRDefault="00AA581C" w:rsidP="00187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64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64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64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64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64E0"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64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64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920E8F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920E8F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920E8F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920E8F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920E8F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920E8F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4FD" w:rsidRPr="00D40BF3" w:rsidTr="0039572E">
        <w:trPr>
          <w:trHeight w:val="300"/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4FD" w:rsidRPr="00D40BF3" w:rsidRDefault="00B424FD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4FD" w:rsidRPr="00D40BF3" w:rsidRDefault="00B424FD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D40BF3" w:rsidRDefault="00B424FD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4D01A6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01A6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4D01A6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4D01A6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16100R5086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4D01A6" w:rsidRDefault="00B424FD" w:rsidP="00187DC6">
            <w:pPr>
              <w:jc w:val="center"/>
              <w:rPr>
                <w:sz w:val="18"/>
                <w:szCs w:val="18"/>
              </w:rPr>
            </w:pPr>
            <w:r w:rsidRPr="004D01A6">
              <w:rPr>
                <w:sz w:val="18"/>
                <w:szCs w:val="18"/>
                <w:lang w:val="en-US"/>
              </w:rPr>
              <w:t>810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D01866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36074,9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C464E0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64E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C464E0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64E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ED7301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C415C8" w:rsidRDefault="00B424FD" w:rsidP="00B42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12127,7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ED7301" w:rsidRDefault="00B424FD" w:rsidP="00B424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8045,5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ED7301" w:rsidRDefault="00B424FD" w:rsidP="00B424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8045,5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ED7301" w:rsidRDefault="00B424FD" w:rsidP="00B424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7856,2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4D01A6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4D01A6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4D01A6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4D01A6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D" w:rsidRPr="004D01A6" w:rsidRDefault="00B424FD" w:rsidP="00187DC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A581C" w:rsidRPr="00D40BF3" w:rsidTr="0039572E">
        <w:trPr>
          <w:trHeight w:val="300"/>
          <w:tblCellSpacing w:w="5" w:type="nil"/>
        </w:trPr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left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  <w:r w:rsidRPr="0082594A">
              <w:rPr>
                <w:rFonts w:ascii="Times New Roman" w:hAnsi="Times New Roman" w:cs="Times New Roman"/>
              </w:rPr>
              <w:t>Комитет по управлению муниципальным имуществом Администрации Усть-Донецкого района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4D01A6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01A6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4D01A6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4D01A6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16100R5086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4D01A6" w:rsidRDefault="00AA581C" w:rsidP="00187DC6">
            <w:pPr>
              <w:jc w:val="center"/>
              <w:rPr>
                <w:sz w:val="18"/>
                <w:szCs w:val="18"/>
              </w:rPr>
            </w:pPr>
            <w:r w:rsidRPr="004D01A6">
              <w:rPr>
                <w:sz w:val="18"/>
                <w:szCs w:val="18"/>
                <w:lang w:val="en-US"/>
              </w:rPr>
              <w:t>810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B424F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24FD">
              <w:rPr>
                <w:rFonts w:ascii="Times New Roman" w:hAnsi="Times New Roman" w:cs="Times New Roman"/>
              </w:rPr>
              <w:t>11490,5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64E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64E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64E0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64E0">
              <w:rPr>
                <w:rFonts w:ascii="Times New Roman" w:hAnsi="Times New Roman" w:cs="Times New Roman"/>
                <w:lang w:val="en-US"/>
              </w:rPr>
              <w:t>10418.8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15C8" w:rsidRDefault="00AA581C" w:rsidP="00187D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ED7301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C415C8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ED7301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ED7301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ED7301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ED7301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ED7301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ED7301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581C" w:rsidRPr="00ED7301" w:rsidTr="0039572E">
        <w:trPr>
          <w:trHeight w:val="291"/>
          <w:tblCellSpacing w:w="5" w:type="nil"/>
        </w:trPr>
        <w:tc>
          <w:tcPr>
            <w:tcW w:w="1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581C" w:rsidRPr="00E53232" w:rsidRDefault="00AA581C" w:rsidP="00187DC6">
            <w:pPr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3</w:t>
            </w:r>
            <w:r w:rsidRPr="00E53232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4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581C" w:rsidRPr="00E53232" w:rsidRDefault="00AA581C" w:rsidP="00187DC6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 xml:space="preserve">Подпрограмма </w:t>
            </w:r>
            <w:r>
              <w:rPr>
                <w:kern w:val="2"/>
                <w:sz w:val="22"/>
                <w:szCs w:val="22"/>
              </w:rPr>
              <w:t>3</w:t>
            </w:r>
            <w:r w:rsidRPr="00E53232">
              <w:rPr>
                <w:kern w:val="2"/>
                <w:sz w:val="22"/>
                <w:szCs w:val="22"/>
              </w:rPr>
              <w:t xml:space="preserve">  «Обеспечение реализа</w:t>
            </w:r>
            <w:r w:rsidRPr="00E53232">
              <w:rPr>
                <w:kern w:val="2"/>
                <w:sz w:val="22"/>
                <w:szCs w:val="22"/>
              </w:rPr>
              <w:softHyphen/>
              <w:t>ции муниципальной программы Усть-Донецкого района «Развитие сельского хозяйства и регулирование рынков сельскохозяйствен</w:t>
            </w:r>
            <w:r w:rsidRPr="00E53232">
              <w:rPr>
                <w:kern w:val="2"/>
                <w:sz w:val="22"/>
                <w:szCs w:val="22"/>
              </w:rPr>
              <w:softHyphen/>
              <w:t>ной продукции, сырья и про</w:t>
            </w:r>
            <w:r w:rsidRPr="00E53232">
              <w:rPr>
                <w:kern w:val="2"/>
                <w:sz w:val="22"/>
                <w:szCs w:val="22"/>
              </w:rPr>
              <w:softHyphen/>
              <w:t>довольствия»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всего,</w:t>
            </w:r>
          </w:p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  <w:r w:rsidRPr="00D40BF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89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9089D" w:rsidRDefault="00AA581C" w:rsidP="00187DC6">
            <w:pPr>
              <w:jc w:val="center"/>
              <w:rPr>
                <w:sz w:val="18"/>
                <w:szCs w:val="18"/>
              </w:rPr>
            </w:pPr>
            <w:r w:rsidRPr="00D9089D">
              <w:rPr>
                <w:sz w:val="18"/>
                <w:szCs w:val="18"/>
              </w:rPr>
              <w:t>Х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B424FD" w:rsidRDefault="00AA581C" w:rsidP="00AA58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24FD">
              <w:rPr>
                <w:rFonts w:ascii="Times New Roman" w:hAnsi="Times New Roman" w:cs="Times New Roman"/>
              </w:rPr>
              <w:t>42026,9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B424FD" w:rsidRDefault="00AA581C" w:rsidP="00187DC6">
            <w:pPr>
              <w:jc w:val="center"/>
              <w:rPr>
                <w:sz w:val="20"/>
                <w:szCs w:val="20"/>
              </w:rPr>
            </w:pPr>
            <w:r w:rsidRPr="00B424FD">
              <w:rPr>
                <w:sz w:val="20"/>
                <w:szCs w:val="20"/>
              </w:rPr>
              <w:t>7449,1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B424F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24FD">
              <w:rPr>
                <w:rFonts w:ascii="Times New Roman" w:hAnsi="Times New Roman" w:cs="Times New Roman"/>
              </w:rPr>
              <w:t>6799,3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B424F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24FD">
              <w:rPr>
                <w:rFonts w:ascii="Times New Roman" w:hAnsi="Times New Roman" w:cs="Times New Roman"/>
              </w:rPr>
              <w:t>7428,0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B424FD" w:rsidRDefault="00AA581C" w:rsidP="00AA58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24FD">
              <w:rPr>
                <w:rFonts w:ascii="Times New Roman" w:hAnsi="Times New Roman" w:cs="Times New Roman"/>
              </w:rPr>
              <w:t>7052,9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B424F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24FD">
              <w:rPr>
                <w:rFonts w:ascii="Times New Roman" w:hAnsi="Times New Roman" w:cs="Times New Roman"/>
              </w:rPr>
              <w:t>2070,4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B424FD" w:rsidRDefault="00AA581C" w:rsidP="00AA58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24FD">
              <w:rPr>
                <w:rFonts w:ascii="Times New Roman" w:hAnsi="Times New Roman" w:cs="Times New Roman"/>
              </w:rPr>
              <w:t>2171,7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B424F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24FD">
              <w:rPr>
                <w:rFonts w:ascii="Times New Roman" w:hAnsi="Times New Roman" w:cs="Times New Roman"/>
              </w:rPr>
              <w:t>2255,0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B424F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24FD">
              <w:rPr>
                <w:rFonts w:ascii="Times New Roman" w:hAnsi="Times New Roman" w:cs="Times New Roman"/>
              </w:rPr>
              <w:t>1360,1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B424F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24FD">
              <w:rPr>
                <w:rFonts w:ascii="Times New Roman" w:hAnsi="Times New Roman" w:cs="Times New Roman"/>
              </w:rPr>
              <w:t>1360,1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B424F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24FD">
              <w:rPr>
                <w:rFonts w:ascii="Times New Roman" w:hAnsi="Times New Roman" w:cs="Times New Roman"/>
              </w:rPr>
              <w:t>1360,1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B424F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24FD">
              <w:rPr>
                <w:rFonts w:ascii="Times New Roman" w:hAnsi="Times New Roman" w:cs="Times New Roman"/>
              </w:rPr>
              <w:t>1360,1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B424FD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24FD">
              <w:rPr>
                <w:rFonts w:ascii="Times New Roman" w:hAnsi="Times New Roman" w:cs="Times New Roman"/>
              </w:rPr>
              <w:t>1360,1</w:t>
            </w:r>
          </w:p>
        </w:tc>
      </w:tr>
      <w:tr w:rsidR="00AA581C" w:rsidRPr="00D40BF3" w:rsidTr="0039572E">
        <w:trPr>
          <w:trHeight w:val="291"/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81C" w:rsidRPr="00E53232" w:rsidRDefault="00AA581C" w:rsidP="00187DC6">
            <w:pPr>
              <w:rPr>
                <w:kern w:val="2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81C" w:rsidRPr="00E53232" w:rsidRDefault="00AA581C" w:rsidP="00187DC6">
            <w:pPr>
              <w:rPr>
                <w:kern w:val="2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81C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АПК и природопользования</w:t>
            </w:r>
          </w:p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Усть-Донецкого района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1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12">
              <w:rPr>
                <w:rFonts w:ascii="Times New Roman" w:hAnsi="Times New Roman" w:cs="Times New Roman"/>
                <w:sz w:val="18"/>
                <w:szCs w:val="18"/>
              </w:rPr>
              <w:t>0405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12">
              <w:rPr>
                <w:rFonts w:ascii="Times New Roman" w:hAnsi="Times New Roman" w:cs="Times New Roman"/>
                <w:sz w:val="18"/>
                <w:szCs w:val="18"/>
              </w:rPr>
              <w:t>1630072330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jc w:val="center"/>
              <w:rPr>
                <w:sz w:val="18"/>
                <w:szCs w:val="18"/>
              </w:rPr>
            </w:pPr>
            <w:r w:rsidRPr="001F6912">
              <w:rPr>
                <w:sz w:val="18"/>
                <w:szCs w:val="18"/>
              </w:rPr>
              <w:t>120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805,2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AA58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2095,2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ED7301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2179,0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ED7301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ED7301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ED7301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ED7301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ED7301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81C" w:rsidRPr="00D40BF3" w:rsidTr="0039572E">
        <w:trPr>
          <w:trHeight w:val="291"/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81C" w:rsidRPr="00E53232" w:rsidRDefault="00AA581C" w:rsidP="00187DC6">
            <w:pPr>
              <w:rPr>
                <w:kern w:val="2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81C" w:rsidRPr="00E53232" w:rsidRDefault="00AA581C" w:rsidP="00187DC6">
            <w:pPr>
              <w:rPr>
                <w:kern w:val="2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1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12">
              <w:rPr>
                <w:rFonts w:ascii="Times New Roman" w:hAnsi="Times New Roman" w:cs="Times New Roman"/>
                <w:sz w:val="18"/>
                <w:szCs w:val="18"/>
              </w:rPr>
              <w:t>0405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12">
              <w:rPr>
                <w:rFonts w:ascii="Times New Roman" w:hAnsi="Times New Roman" w:cs="Times New Roman"/>
                <w:sz w:val="18"/>
                <w:szCs w:val="18"/>
              </w:rPr>
              <w:t>1630072330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jc w:val="center"/>
              <w:rPr>
                <w:sz w:val="18"/>
                <w:szCs w:val="18"/>
              </w:rPr>
            </w:pPr>
            <w:r w:rsidRPr="001F6912">
              <w:rPr>
                <w:sz w:val="18"/>
                <w:szCs w:val="18"/>
              </w:rPr>
              <w:t>240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AA58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AA58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81C" w:rsidRPr="00D40BF3" w:rsidTr="0039572E">
        <w:trPr>
          <w:trHeight w:val="291"/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81C" w:rsidRPr="00E53232" w:rsidRDefault="00AA581C" w:rsidP="00187DC6">
            <w:pPr>
              <w:rPr>
                <w:kern w:val="2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81C" w:rsidRPr="00E53232" w:rsidRDefault="00AA581C" w:rsidP="00187DC6">
            <w:pPr>
              <w:rPr>
                <w:kern w:val="2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81C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A581C" w:rsidRPr="0082594A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  <w:r w:rsidRPr="0082594A">
              <w:rPr>
                <w:rFonts w:ascii="Times New Roman" w:hAnsi="Times New Roman" w:cs="Times New Roman"/>
              </w:rPr>
              <w:t>Комитет по управлению муниципальным имуществом Администрации Усть-Донецкого района</w:t>
            </w:r>
          </w:p>
          <w:p w:rsidR="00AA581C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12">
              <w:rPr>
                <w:rFonts w:ascii="Times New Roman" w:hAnsi="Times New Roman" w:cs="Times New Roman"/>
                <w:sz w:val="18"/>
                <w:szCs w:val="18"/>
              </w:rPr>
              <w:t>908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12">
              <w:rPr>
                <w:rFonts w:ascii="Times New Roman" w:hAnsi="Times New Roman" w:cs="Times New Roman"/>
                <w:sz w:val="18"/>
                <w:szCs w:val="18"/>
              </w:rPr>
              <w:t>0405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12">
              <w:rPr>
                <w:rFonts w:ascii="Times New Roman" w:hAnsi="Times New Roman" w:cs="Times New Roman"/>
                <w:sz w:val="18"/>
                <w:szCs w:val="18"/>
              </w:rPr>
              <w:t>1630072330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jc w:val="center"/>
              <w:rPr>
                <w:sz w:val="18"/>
                <w:szCs w:val="18"/>
              </w:rPr>
            </w:pPr>
            <w:r w:rsidRPr="001F6912">
              <w:rPr>
                <w:sz w:val="18"/>
                <w:szCs w:val="18"/>
              </w:rPr>
              <w:t>120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1670,8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AA581C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581C">
              <w:rPr>
                <w:rFonts w:ascii="Times New Roman" w:hAnsi="Times New Roman" w:cs="Times New Roman"/>
              </w:rPr>
              <w:t>1416,6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81C" w:rsidRPr="00D40BF3" w:rsidTr="0039572E">
        <w:trPr>
          <w:trHeight w:val="291"/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81C" w:rsidRPr="00E53232" w:rsidRDefault="00AA581C" w:rsidP="00187DC6">
            <w:pPr>
              <w:rPr>
                <w:kern w:val="2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81C" w:rsidRPr="00E53232" w:rsidRDefault="00AA581C" w:rsidP="00187DC6">
            <w:pPr>
              <w:rPr>
                <w:kern w:val="2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12">
              <w:rPr>
                <w:rFonts w:ascii="Times New Roman" w:hAnsi="Times New Roman" w:cs="Times New Roman"/>
                <w:sz w:val="18"/>
                <w:szCs w:val="18"/>
              </w:rPr>
              <w:t>908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12">
              <w:rPr>
                <w:rFonts w:ascii="Times New Roman" w:hAnsi="Times New Roman" w:cs="Times New Roman"/>
                <w:sz w:val="18"/>
                <w:szCs w:val="18"/>
              </w:rPr>
              <w:t>0405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12">
              <w:rPr>
                <w:rFonts w:ascii="Times New Roman" w:hAnsi="Times New Roman" w:cs="Times New Roman"/>
                <w:sz w:val="18"/>
                <w:szCs w:val="18"/>
              </w:rPr>
              <w:t>1630072330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jc w:val="center"/>
              <w:rPr>
                <w:sz w:val="18"/>
                <w:szCs w:val="18"/>
              </w:rPr>
            </w:pPr>
            <w:r w:rsidRPr="001F6912">
              <w:rPr>
                <w:sz w:val="18"/>
                <w:szCs w:val="18"/>
              </w:rPr>
              <w:t>240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AA581C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581C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81C" w:rsidRPr="00D40BF3" w:rsidTr="0039572E">
        <w:trPr>
          <w:trHeight w:val="291"/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81C" w:rsidRPr="00E53232" w:rsidRDefault="00AA581C" w:rsidP="00187DC6">
            <w:pPr>
              <w:rPr>
                <w:kern w:val="2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81C" w:rsidRPr="00E53232" w:rsidRDefault="00AA581C" w:rsidP="00187DC6">
            <w:pPr>
              <w:rPr>
                <w:kern w:val="2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12">
              <w:rPr>
                <w:rFonts w:ascii="Times New Roman" w:hAnsi="Times New Roman" w:cs="Times New Roman"/>
                <w:sz w:val="18"/>
                <w:szCs w:val="18"/>
              </w:rPr>
              <w:t>908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12">
              <w:rPr>
                <w:rFonts w:ascii="Times New Roman" w:hAnsi="Times New Roman" w:cs="Times New Roman"/>
                <w:sz w:val="18"/>
                <w:szCs w:val="18"/>
              </w:rPr>
              <w:t>0405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12">
              <w:rPr>
                <w:rFonts w:ascii="Times New Roman" w:hAnsi="Times New Roman" w:cs="Times New Roman"/>
                <w:sz w:val="18"/>
                <w:szCs w:val="18"/>
              </w:rPr>
              <w:t>1630000110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jc w:val="center"/>
              <w:rPr>
                <w:sz w:val="18"/>
                <w:szCs w:val="18"/>
              </w:rPr>
            </w:pPr>
            <w:r w:rsidRPr="001F6912">
              <w:rPr>
                <w:sz w:val="18"/>
                <w:szCs w:val="18"/>
              </w:rPr>
              <w:t>120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5328,5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AA581C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581C">
              <w:rPr>
                <w:rFonts w:ascii="Times New Roman" w:hAnsi="Times New Roman" w:cs="Times New Roman"/>
              </w:rPr>
              <w:t>4634,6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81C" w:rsidRPr="00D40BF3" w:rsidTr="0039572E">
        <w:trPr>
          <w:trHeight w:val="291"/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81C" w:rsidRPr="00E53232" w:rsidRDefault="00AA581C" w:rsidP="00187DC6">
            <w:pPr>
              <w:rPr>
                <w:kern w:val="2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81C" w:rsidRPr="00E53232" w:rsidRDefault="00AA581C" w:rsidP="00187DC6">
            <w:pPr>
              <w:rPr>
                <w:kern w:val="2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12">
              <w:rPr>
                <w:rFonts w:ascii="Times New Roman" w:hAnsi="Times New Roman" w:cs="Times New Roman"/>
                <w:sz w:val="18"/>
                <w:szCs w:val="18"/>
              </w:rPr>
              <w:t>908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12">
              <w:rPr>
                <w:rFonts w:ascii="Times New Roman" w:hAnsi="Times New Roman" w:cs="Times New Roman"/>
                <w:sz w:val="18"/>
                <w:szCs w:val="18"/>
              </w:rPr>
              <w:t>0405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12">
              <w:rPr>
                <w:rFonts w:ascii="Times New Roman" w:hAnsi="Times New Roman" w:cs="Times New Roman"/>
                <w:sz w:val="18"/>
                <w:szCs w:val="18"/>
              </w:rPr>
              <w:t>1630000190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jc w:val="center"/>
              <w:rPr>
                <w:sz w:val="18"/>
                <w:szCs w:val="18"/>
              </w:rPr>
            </w:pPr>
            <w:r w:rsidRPr="001F6912">
              <w:rPr>
                <w:sz w:val="18"/>
                <w:szCs w:val="18"/>
              </w:rPr>
              <w:t>240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401,6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81C" w:rsidRPr="00D40BF3" w:rsidTr="0039572E">
        <w:trPr>
          <w:trHeight w:val="291"/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81C" w:rsidRPr="00E53232" w:rsidRDefault="00AA581C" w:rsidP="00187DC6">
            <w:pPr>
              <w:rPr>
                <w:kern w:val="2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81C" w:rsidRPr="00E53232" w:rsidRDefault="00AA581C" w:rsidP="00187DC6">
            <w:pPr>
              <w:rPr>
                <w:kern w:val="2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81C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1630000190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81C" w:rsidRPr="00D40BF3" w:rsidTr="0039572E">
        <w:trPr>
          <w:trHeight w:val="291"/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1C" w:rsidRPr="00E53232" w:rsidRDefault="00AA581C" w:rsidP="00187DC6">
            <w:pPr>
              <w:rPr>
                <w:kern w:val="2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1C" w:rsidRPr="00E53232" w:rsidRDefault="00AA581C" w:rsidP="00187DC6">
            <w:pPr>
              <w:rPr>
                <w:kern w:val="2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187D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12">
              <w:rPr>
                <w:rFonts w:ascii="Times New Roman" w:hAnsi="Times New Roman" w:cs="Times New Roman"/>
                <w:sz w:val="18"/>
                <w:szCs w:val="18"/>
              </w:rPr>
              <w:t>908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12">
              <w:rPr>
                <w:rFonts w:ascii="Times New Roman" w:hAnsi="Times New Roman" w:cs="Times New Roman"/>
                <w:sz w:val="18"/>
                <w:szCs w:val="18"/>
              </w:rPr>
              <w:t>0705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12">
              <w:rPr>
                <w:rFonts w:ascii="Times New Roman" w:hAnsi="Times New Roman" w:cs="Times New Roman"/>
                <w:sz w:val="18"/>
                <w:szCs w:val="18"/>
              </w:rPr>
              <w:t>1630028130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1F6912" w:rsidRDefault="00AA581C" w:rsidP="00187DC6">
            <w:pPr>
              <w:jc w:val="center"/>
              <w:rPr>
                <w:sz w:val="18"/>
                <w:szCs w:val="18"/>
              </w:rPr>
            </w:pPr>
            <w:r w:rsidRPr="001F6912">
              <w:rPr>
                <w:sz w:val="18"/>
                <w:szCs w:val="18"/>
              </w:rPr>
              <w:t>240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D40BF3" w:rsidRDefault="00AA581C" w:rsidP="00187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38F6" w:rsidRDefault="001438F6" w:rsidP="000D60C0">
      <w:pPr>
        <w:tabs>
          <w:tab w:val="left" w:pos="4112"/>
        </w:tabs>
        <w:ind w:firstLine="4111"/>
        <w:jc w:val="center"/>
        <w:rPr>
          <w:sz w:val="28"/>
          <w:szCs w:val="28"/>
        </w:rPr>
      </w:pPr>
    </w:p>
    <w:p w:rsidR="001438F6" w:rsidRDefault="00670B88" w:rsidP="000D60C0">
      <w:pPr>
        <w:tabs>
          <w:tab w:val="left" w:pos="4112"/>
        </w:tabs>
        <w:ind w:firstLine="41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0D60C0" w:rsidRPr="00C17E3D" w:rsidRDefault="00B83008" w:rsidP="00B83008">
      <w:pPr>
        <w:tabs>
          <w:tab w:val="left" w:pos="4112"/>
        </w:tabs>
        <w:ind w:firstLine="411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</w:t>
      </w:r>
      <w:r w:rsidR="000D60C0" w:rsidRPr="00C17E3D">
        <w:rPr>
          <w:sz w:val="28"/>
          <w:szCs w:val="28"/>
        </w:rPr>
        <w:t xml:space="preserve">Приложение № </w:t>
      </w:r>
      <w:r w:rsidR="00BC78FA">
        <w:rPr>
          <w:sz w:val="28"/>
          <w:szCs w:val="28"/>
        </w:rPr>
        <w:t>4</w:t>
      </w:r>
    </w:p>
    <w:p w:rsidR="000D60C0" w:rsidRPr="00C17E3D" w:rsidRDefault="00B83008" w:rsidP="00B83008">
      <w:pPr>
        <w:tabs>
          <w:tab w:val="left" w:pos="4112"/>
        </w:tabs>
        <w:ind w:firstLine="41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0D60C0" w:rsidRPr="00C17E3D">
        <w:rPr>
          <w:sz w:val="28"/>
          <w:szCs w:val="28"/>
        </w:rPr>
        <w:t>к муниципальной программе</w:t>
      </w:r>
    </w:p>
    <w:p w:rsidR="000D60C0" w:rsidRPr="00C17E3D" w:rsidRDefault="00B83008" w:rsidP="00B83008">
      <w:pPr>
        <w:tabs>
          <w:tab w:val="left" w:pos="4112"/>
        </w:tabs>
        <w:ind w:firstLine="41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0D60C0" w:rsidRPr="00C17E3D">
        <w:rPr>
          <w:sz w:val="28"/>
          <w:szCs w:val="28"/>
        </w:rPr>
        <w:t>«Развитие сельского хозяйства и</w:t>
      </w:r>
    </w:p>
    <w:p w:rsidR="00B83008" w:rsidRDefault="00B83008" w:rsidP="00B83008">
      <w:pPr>
        <w:tabs>
          <w:tab w:val="left" w:pos="4112"/>
        </w:tabs>
        <w:ind w:firstLine="41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0D60C0" w:rsidRPr="00C17E3D">
        <w:rPr>
          <w:sz w:val="28"/>
          <w:szCs w:val="28"/>
        </w:rPr>
        <w:t xml:space="preserve">регулирование рынков </w:t>
      </w:r>
      <w:r>
        <w:rPr>
          <w:sz w:val="28"/>
          <w:szCs w:val="28"/>
        </w:rPr>
        <w:t xml:space="preserve">     </w:t>
      </w:r>
    </w:p>
    <w:p w:rsidR="000D60C0" w:rsidRPr="00C17E3D" w:rsidRDefault="00B83008" w:rsidP="00B83008">
      <w:pPr>
        <w:tabs>
          <w:tab w:val="left" w:pos="4112"/>
        </w:tabs>
        <w:ind w:firstLine="41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0D60C0" w:rsidRPr="00C17E3D">
        <w:rPr>
          <w:sz w:val="28"/>
          <w:szCs w:val="28"/>
        </w:rPr>
        <w:t>сельскохозяйственной</w:t>
      </w:r>
    </w:p>
    <w:p w:rsidR="000D60C0" w:rsidRPr="00C17E3D" w:rsidRDefault="00B83008" w:rsidP="00B83008">
      <w:pPr>
        <w:tabs>
          <w:tab w:val="left" w:pos="4112"/>
        </w:tabs>
        <w:ind w:firstLine="41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0D60C0" w:rsidRPr="00C17E3D">
        <w:rPr>
          <w:sz w:val="28"/>
          <w:szCs w:val="28"/>
        </w:rPr>
        <w:t>продукции, сырья и продовольствия»</w:t>
      </w:r>
    </w:p>
    <w:p w:rsidR="000D60C0" w:rsidRDefault="000D60C0" w:rsidP="00B83008">
      <w:pPr>
        <w:tabs>
          <w:tab w:val="left" w:pos="4112"/>
        </w:tabs>
        <w:ind w:firstLine="4111"/>
        <w:jc w:val="center"/>
        <w:rPr>
          <w:kern w:val="2"/>
          <w:sz w:val="28"/>
          <w:szCs w:val="28"/>
        </w:rPr>
      </w:pPr>
    </w:p>
    <w:p w:rsidR="000D60C0" w:rsidRPr="008B1B62" w:rsidRDefault="000D60C0" w:rsidP="000D60C0">
      <w:pPr>
        <w:tabs>
          <w:tab w:val="left" w:pos="4112"/>
        </w:tabs>
        <w:ind w:firstLine="4111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</w:t>
      </w:r>
      <w:r w:rsidRPr="008B1B62">
        <w:rPr>
          <w:kern w:val="2"/>
          <w:sz w:val="28"/>
          <w:szCs w:val="28"/>
        </w:rPr>
        <w:t>РАСХОДЫ</w:t>
      </w:r>
    </w:p>
    <w:p w:rsidR="000D60C0" w:rsidRPr="008B1B62" w:rsidRDefault="000D60C0" w:rsidP="000D60C0">
      <w:pPr>
        <w:jc w:val="center"/>
        <w:rPr>
          <w:kern w:val="2"/>
          <w:sz w:val="28"/>
          <w:szCs w:val="28"/>
        </w:rPr>
      </w:pPr>
      <w:r w:rsidRPr="008B1B62">
        <w:rPr>
          <w:kern w:val="2"/>
          <w:sz w:val="28"/>
          <w:szCs w:val="28"/>
        </w:rPr>
        <w:t xml:space="preserve">на реализацию </w:t>
      </w:r>
      <w:r>
        <w:rPr>
          <w:kern w:val="2"/>
          <w:sz w:val="28"/>
          <w:szCs w:val="28"/>
        </w:rPr>
        <w:t xml:space="preserve">муниципальной </w:t>
      </w:r>
      <w:r w:rsidRPr="008B1B62">
        <w:rPr>
          <w:kern w:val="2"/>
          <w:sz w:val="28"/>
          <w:szCs w:val="28"/>
        </w:rPr>
        <w:t xml:space="preserve">программы </w:t>
      </w:r>
      <w:r>
        <w:rPr>
          <w:kern w:val="2"/>
          <w:sz w:val="28"/>
          <w:szCs w:val="28"/>
        </w:rPr>
        <w:t>Усть-Донецкого района</w:t>
      </w:r>
      <w:r w:rsidRPr="008B1B62">
        <w:rPr>
          <w:kern w:val="2"/>
          <w:sz w:val="28"/>
          <w:szCs w:val="28"/>
        </w:rPr>
        <w:t xml:space="preserve"> </w:t>
      </w:r>
    </w:p>
    <w:p w:rsidR="000D60C0" w:rsidRPr="008B1B62" w:rsidRDefault="000D60C0" w:rsidP="000D60C0">
      <w:pPr>
        <w:jc w:val="center"/>
        <w:rPr>
          <w:kern w:val="2"/>
          <w:sz w:val="28"/>
          <w:szCs w:val="28"/>
        </w:rPr>
      </w:pPr>
      <w:r w:rsidRPr="008B1B62">
        <w:rPr>
          <w:kern w:val="2"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</w:p>
    <w:p w:rsidR="000D60C0" w:rsidRPr="008B1B62" w:rsidRDefault="000D60C0" w:rsidP="000D60C0">
      <w:pPr>
        <w:jc w:val="center"/>
        <w:rPr>
          <w:kern w:val="2"/>
          <w:sz w:val="28"/>
          <w:szCs w:val="28"/>
        </w:rPr>
      </w:pPr>
    </w:p>
    <w:tbl>
      <w:tblPr>
        <w:tblW w:w="5502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985"/>
        <w:gridCol w:w="1701"/>
        <w:gridCol w:w="992"/>
        <w:gridCol w:w="993"/>
        <w:gridCol w:w="989"/>
        <w:gridCol w:w="992"/>
        <w:gridCol w:w="854"/>
        <w:gridCol w:w="992"/>
        <w:gridCol w:w="850"/>
        <w:gridCol w:w="851"/>
        <w:gridCol w:w="990"/>
        <w:gridCol w:w="851"/>
        <w:gridCol w:w="850"/>
        <w:gridCol w:w="851"/>
        <w:gridCol w:w="850"/>
      </w:tblGrid>
      <w:tr w:rsidR="000D60C0" w:rsidRPr="008B1B62" w:rsidTr="001576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3137FB" w:rsidRDefault="000D60C0" w:rsidP="000D60C0">
            <w:pPr>
              <w:jc w:val="center"/>
              <w:rPr>
                <w:kern w:val="2"/>
              </w:rPr>
            </w:pPr>
            <w:r w:rsidRPr="003137FB">
              <w:rPr>
                <w:kern w:val="2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137FB">
              <w:rPr>
                <w:kern w:val="2"/>
                <w:sz w:val="22"/>
                <w:szCs w:val="22"/>
              </w:rPr>
              <w:t>п</w:t>
            </w:r>
            <w:proofErr w:type="spellEnd"/>
            <w:proofErr w:type="gramEnd"/>
            <w:r w:rsidRPr="003137FB">
              <w:rPr>
                <w:kern w:val="2"/>
                <w:sz w:val="22"/>
                <w:szCs w:val="22"/>
              </w:rPr>
              <w:t>/</w:t>
            </w:r>
            <w:proofErr w:type="spellStart"/>
            <w:r w:rsidRPr="003137FB">
              <w:rPr>
                <w:kern w:val="2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3137FB" w:rsidRDefault="000D60C0" w:rsidP="000D60C0">
            <w:pPr>
              <w:jc w:val="center"/>
              <w:rPr>
                <w:kern w:val="2"/>
              </w:rPr>
            </w:pPr>
            <w:r w:rsidRPr="003137FB">
              <w:rPr>
                <w:kern w:val="2"/>
                <w:sz w:val="22"/>
                <w:szCs w:val="22"/>
              </w:rPr>
              <w:t>Наименование муниципальной  программы,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3137FB" w:rsidRDefault="000D60C0" w:rsidP="000D60C0">
            <w:pPr>
              <w:jc w:val="center"/>
              <w:rPr>
                <w:kern w:val="2"/>
              </w:rPr>
            </w:pPr>
            <w:r w:rsidRPr="003137FB">
              <w:rPr>
                <w:kern w:val="2"/>
                <w:sz w:val="22"/>
                <w:szCs w:val="22"/>
              </w:rPr>
              <w:t>Источник</w:t>
            </w:r>
          </w:p>
          <w:p w:rsidR="000D60C0" w:rsidRPr="003137FB" w:rsidRDefault="000D60C0" w:rsidP="000D60C0">
            <w:pPr>
              <w:jc w:val="center"/>
              <w:rPr>
                <w:kern w:val="2"/>
              </w:rPr>
            </w:pPr>
            <w:r w:rsidRPr="003137FB">
              <w:rPr>
                <w:kern w:val="2"/>
                <w:sz w:val="22"/>
                <w:szCs w:val="22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3137FB" w:rsidRDefault="000D60C0" w:rsidP="000D60C0">
            <w:pPr>
              <w:jc w:val="center"/>
              <w:rPr>
                <w:kern w:val="2"/>
              </w:rPr>
            </w:pPr>
            <w:r w:rsidRPr="003137FB">
              <w:rPr>
                <w:kern w:val="2"/>
                <w:sz w:val="22"/>
                <w:szCs w:val="22"/>
              </w:rPr>
              <w:t>Объем расходов всего (тыс. рублей)</w:t>
            </w:r>
          </w:p>
        </w:tc>
        <w:tc>
          <w:tcPr>
            <w:tcW w:w="109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3137FB" w:rsidRDefault="000D60C0" w:rsidP="000D60C0">
            <w:pPr>
              <w:jc w:val="center"/>
              <w:rPr>
                <w:kern w:val="2"/>
              </w:rPr>
            </w:pPr>
            <w:r w:rsidRPr="003137FB">
              <w:rPr>
                <w:kern w:val="2"/>
                <w:sz w:val="22"/>
                <w:szCs w:val="22"/>
              </w:rPr>
              <w:t>В том числе по годам реализации государственной программы (тыс. рублей)</w:t>
            </w:r>
          </w:p>
        </w:tc>
      </w:tr>
      <w:tr w:rsidR="000D60C0" w:rsidRPr="008B1B62" w:rsidTr="001576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3137FB" w:rsidRDefault="000D60C0" w:rsidP="000D60C0">
            <w:pPr>
              <w:rPr>
                <w:kern w:val="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3137FB" w:rsidRDefault="000D60C0" w:rsidP="000D60C0">
            <w:pPr>
              <w:rPr>
                <w:kern w:val="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3137FB" w:rsidRDefault="000D60C0" w:rsidP="000D60C0">
            <w:pPr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3137FB" w:rsidRDefault="000D60C0" w:rsidP="000D60C0">
            <w:pPr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3137FB" w:rsidRDefault="000D60C0" w:rsidP="000D60C0">
            <w:pPr>
              <w:jc w:val="center"/>
              <w:rPr>
                <w:kern w:val="2"/>
              </w:rPr>
            </w:pPr>
            <w:r w:rsidRPr="003137FB">
              <w:rPr>
                <w:kern w:val="2"/>
                <w:sz w:val="22"/>
                <w:szCs w:val="22"/>
              </w:rPr>
              <w:t xml:space="preserve">2019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3137FB" w:rsidRDefault="000D60C0" w:rsidP="000D60C0">
            <w:pPr>
              <w:jc w:val="center"/>
              <w:rPr>
                <w:kern w:val="2"/>
              </w:rPr>
            </w:pPr>
            <w:r w:rsidRPr="003137FB">
              <w:rPr>
                <w:kern w:val="2"/>
                <w:sz w:val="22"/>
                <w:szCs w:val="22"/>
              </w:rPr>
              <w:t xml:space="preserve">2020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3137FB" w:rsidRDefault="000D60C0" w:rsidP="000D60C0">
            <w:pPr>
              <w:jc w:val="center"/>
              <w:rPr>
                <w:kern w:val="2"/>
              </w:rPr>
            </w:pPr>
            <w:r w:rsidRPr="003137FB">
              <w:rPr>
                <w:kern w:val="2"/>
                <w:sz w:val="22"/>
                <w:szCs w:val="22"/>
              </w:rPr>
              <w:t xml:space="preserve">2021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3137FB" w:rsidRDefault="000D60C0" w:rsidP="000D60C0">
            <w:pPr>
              <w:jc w:val="center"/>
              <w:rPr>
                <w:kern w:val="2"/>
              </w:rPr>
            </w:pPr>
            <w:r w:rsidRPr="003137FB">
              <w:rPr>
                <w:kern w:val="2"/>
                <w:sz w:val="22"/>
                <w:szCs w:val="22"/>
              </w:rPr>
              <w:t xml:space="preserve">2022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3137FB" w:rsidRDefault="000D60C0" w:rsidP="000D60C0">
            <w:pPr>
              <w:jc w:val="center"/>
              <w:rPr>
                <w:kern w:val="2"/>
              </w:rPr>
            </w:pPr>
            <w:r w:rsidRPr="003137FB">
              <w:rPr>
                <w:kern w:val="2"/>
                <w:sz w:val="22"/>
                <w:szCs w:val="22"/>
              </w:rPr>
              <w:t xml:space="preserve">2023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3137FB" w:rsidRDefault="000D60C0" w:rsidP="000D60C0">
            <w:pPr>
              <w:jc w:val="center"/>
              <w:rPr>
                <w:kern w:val="2"/>
              </w:rPr>
            </w:pPr>
            <w:r w:rsidRPr="003137FB">
              <w:rPr>
                <w:kern w:val="2"/>
                <w:sz w:val="22"/>
                <w:szCs w:val="22"/>
              </w:rPr>
              <w:t xml:space="preserve">2024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3137FB" w:rsidRDefault="000D60C0" w:rsidP="000D60C0">
            <w:pPr>
              <w:jc w:val="center"/>
              <w:rPr>
                <w:kern w:val="2"/>
              </w:rPr>
            </w:pPr>
            <w:r w:rsidRPr="003137FB">
              <w:rPr>
                <w:kern w:val="2"/>
                <w:sz w:val="22"/>
                <w:szCs w:val="22"/>
              </w:rPr>
              <w:t xml:space="preserve">2025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3137FB" w:rsidRDefault="000D60C0" w:rsidP="000D60C0">
            <w:pPr>
              <w:jc w:val="center"/>
              <w:rPr>
                <w:kern w:val="2"/>
              </w:rPr>
            </w:pPr>
            <w:r w:rsidRPr="003137FB">
              <w:rPr>
                <w:kern w:val="2"/>
                <w:sz w:val="22"/>
                <w:szCs w:val="22"/>
              </w:rPr>
              <w:t xml:space="preserve">2026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3137FB" w:rsidRDefault="000D60C0" w:rsidP="000D60C0">
            <w:pPr>
              <w:jc w:val="center"/>
              <w:rPr>
                <w:kern w:val="2"/>
              </w:rPr>
            </w:pPr>
            <w:r w:rsidRPr="003137FB">
              <w:rPr>
                <w:kern w:val="2"/>
                <w:sz w:val="22"/>
                <w:szCs w:val="22"/>
              </w:rPr>
              <w:t xml:space="preserve">2027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3137FB" w:rsidRDefault="000D60C0" w:rsidP="000D60C0">
            <w:pPr>
              <w:jc w:val="center"/>
              <w:rPr>
                <w:kern w:val="2"/>
              </w:rPr>
            </w:pPr>
            <w:r w:rsidRPr="003137FB">
              <w:rPr>
                <w:kern w:val="2"/>
                <w:sz w:val="22"/>
                <w:szCs w:val="22"/>
              </w:rPr>
              <w:t xml:space="preserve">2028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3137FB" w:rsidRDefault="000D60C0" w:rsidP="000D60C0">
            <w:pPr>
              <w:jc w:val="center"/>
              <w:rPr>
                <w:kern w:val="2"/>
              </w:rPr>
            </w:pPr>
            <w:r w:rsidRPr="003137FB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3137FB" w:rsidRDefault="000D60C0" w:rsidP="000D60C0">
            <w:pPr>
              <w:jc w:val="center"/>
              <w:rPr>
                <w:kern w:val="2"/>
              </w:rPr>
            </w:pPr>
            <w:r w:rsidRPr="003137FB">
              <w:rPr>
                <w:kern w:val="2"/>
                <w:sz w:val="22"/>
                <w:szCs w:val="22"/>
              </w:rPr>
              <w:t>2030</w:t>
            </w:r>
          </w:p>
        </w:tc>
      </w:tr>
    </w:tbl>
    <w:p w:rsidR="000D60C0" w:rsidRPr="008B1B62" w:rsidRDefault="000D60C0" w:rsidP="000D60C0">
      <w:pPr>
        <w:rPr>
          <w:sz w:val="2"/>
          <w:szCs w:val="2"/>
        </w:rPr>
      </w:pPr>
    </w:p>
    <w:tbl>
      <w:tblPr>
        <w:tblW w:w="5502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985"/>
        <w:gridCol w:w="1701"/>
        <w:gridCol w:w="992"/>
        <w:gridCol w:w="993"/>
        <w:gridCol w:w="989"/>
        <w:gridCol w:w="992"/>
        <w:gridCol w:w="854"/>
        <w:gridCol w:w="992"/>
        <w:gridCol w:w="850"/>
        <w:gridCol w:w="851"/>
        <w:gridCol w:w="990"/>
        <w:gridCol w:w="851"/>
        <w:gridCol w:w="850"/>
        <w:gridCol w:w="851"/>
        <w:gridCol w:w="850"/>
      </w:tblGrid>
      <w:tr w:rsidR="000D60C0" w:rsidRPr="008B1B62" w:rsidTr="0015762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8B1B62" w:rsidRDefault="000D60C0" w:rsidP="000D60C0">
            <w:pPr>
              <w:jc w:val="center"/>
              <w:rPr>
                <w:kern w:val="2"/>
              </w:rPr>
            </w:pPr>
            <w:r w:rsidRPr="008B1B62">
              <w:rPr>
                <w:kern w:val="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8B1B62" w:rsidRDefault="000D60C0" w:rsidP="000D60C0">
            <w:pPr>
              <w:jc w:val="center"/>
              <w:rPr>
                <w:kern w:val="2"/>
              </w:rPr>
            </w:pPr>
            <w:r w:rsidRPr="008B1B62">
              <w:rPr>
                <w:kern w:val="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8B1B62" w:rsidRDefault="000D60C0" w:rsidP="000D60C0">
            <w:pPr>
              <w:jc w:val="center"/>
              <w:rPr>
                <w:kern w:val="2"/>
              </w:rPr>
            </w:pPr>
            <w:r w:rsidRPr="008B1B62">
              <w:rPr>
                <w:kern w:val="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8B1B62" w:rsidRDefault="000D60C0" w:rsidP="000D60C0">
            <w:pPr>
              <w:jc w:val="center"/>
              <w:rPr>
                <w:kern w:val="2"/>
              </w:rPr>
            </w:pPr>
            <w:r w:rsidRPr="008B1B62">
              <w:rPr>
                <w:kern w:val="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8B1B62" w:rsidRDefault="000D60C0" w:rsidP="000D60C0">
            <w:pPr>
              <w:jc w:val="center"/>
              <w:rPr>
                <w:kern w:val="2"/>
              </w:rPr>
            </w:pPr>
            <w:r w:rsidRPr="008B1B62">
              <w:rPr>
                <w:kern w:val="2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8B1B62" w:rsidRDefault="000D60C0" w:rsidP="000D60C0">
            <w:pPr>
              <w:jc w:val="center"/>
              <w:rPr>
                <w:kern w:val="2"/>
              </w:rPr>
            </w:pPr>
            <w:r w:rsidRPr="008B1B62">
              <w:rPr>
                <w:kern w:val="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8B1B62" w:rsidRDefault="000D60C0" w:rsidP="000D60C0">
            <w:pPr>
              <w:jc w:val="center"/>
              <w:rPr>
                <w:kern w:val="2"/>
              </w:rPr>
            </w:pPr>
            <w:r w:rsidRPr="008B1B62">
              <w:rPr>
                <w:kern w:val="2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8B1B62" w:rsidRDefault="000D60C0" w:rsidP="000D60C0">
            <w:pPr>
              <w:jc w:val="center"/>
              <w:rPr>
                <w:kern w:val="2"/>
              </w:rPr>
            </w:pPr>
            <w:r w:rsidRPr="008B1B62">
              <w:rPr>
                <w:kern w:val="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8B1B62" w:rsidRDefault="000D60C0" w:rsidP="000D60C0">
            <w:pPr>
              <w:jc w:val="center"/>
              <w:rPr>
                <w:kern w:val="2"/>
              </w:rPr>
            </w:pPr>
            <w:r w:rsidRPr="008B1B62">
              <w:rPr>
                <w:kern w:val="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8B1B62" w:rsidRDefault="000D60C0" w:rsidP="000D60C0">
            <w:pPr>
              <w:jc w:val="center"/>
              <w:rPr>
                <w:kern w:val="2"/>
              </w:rPr>
            </w:pPr>
            <w:r w:rsidRPr="008B1B62">
              <w:rPr>
                <w:kern w:val="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8B1B62" w:rsidRDefault="000D60C0" w:rsidP="000D60C0">
            <w:pPr>
              <w:jc w:val="center"/>
              <w:rPr>
                <w:kern w:val="2"/>
              </w:rPr>
            </w:pPr>
            <w:r w:rsidRPr="008B1B62">
              <w:rPr>
                <w:kern w:val="2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8B1B62" w:rsidRDefault="000D60C0" w:rsidP="000D60C0">
            <w:pPr>
              <w:jc w:val="center"/>
              <w:rPr>
                <w:kern w:val="2"/>
              </w:rPr>
            </w:pPr>
            <w:r w:rsidRPr="008B1B62">
              <w:rPr>
                <w:kern w:val="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8B1B62" w:rsidRDefault="000D60C0" w:rsidP="000D60C0">
            <w:pPr>
              <w:jc w:val="center"/>
              <w:rPr>
                <w:kern w:val="2"/>
              </w:rPr>
            </w:pPr>
            <w:r w:rsidRPr="008B1B62">
              <w:rPr>
                <w:kern w:val="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8B1B62" w:rsidRDefault="000D60C0" w:rsidP="000D60C0">
            <w:pPr>
              <w:jc w:val="center"/>
              <w:rPr>
                <w:kern w:val="2"/>
              </w:rPr>
            </w:pPr>
            <w:r w:rsidRPr="008B1B62">
              <w:rPr>
                <w:kern w:val="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8B1B62" w:rsidRDefault="000D60C0" w:rsidP="000D60C0">
            <w:pPr>
              <w:jc w:val="center"/>
              <w:rPr>
                <w:kern w:val="2"/>
              </w:rPr>
            </w:pPr>
            <w:r w:rsidRPr="008B1B62">
              <w:rPr>
                <w:kern w:val="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8B1B62" w:rsidRDefault="000D60C0" w:rsidP="000D60C0">
            <w:pPr>
              <w:jc w:val="center"/>
              <w:rPr>
                <w:kern w:val="2"/>
              </w:rPr>
            </w:pPr>
            <w:r w:rsidRPr="008B1B62">
              <w:rPr>
                <w:kern w:val="2"/>
              </w:rPr>
              <w:t>16</w:t>
            </w:r>
          </w:p>
        </w:tc>
      </w:tr>
      <w:tr w:rsidR="000D60C0" w:rsidRPr="00E53232" w:rsidTr="001576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jc w:val="center"/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Муниципальная  программа Усть-Донецкого района «Разви</w:t>
            </w:r>
            <w:r w:rsidRPr="00E53232">
              <w:rPr>
                <w:kern w:val="2"/>
                <w:sz w:val="22"/>
                <w:szCs w:val="22"/>
              </w:rPr>
              <w:softHyphen/>
              <w:t>тие сельского хозяйства и ре</w:t>
            </w:r>
            <w:r w:rsidRPr="00E53232">
              <w:rPr>
                <w:kern w:val="2"/>
                <w:sz w:val="22"/>
                <w:szCs w:val="22"/>
              </w:rPr>
              <w:softHyphen/>
              <w:t>гулирование рынков сельско</w:t>
            </w:r>
            <w:r w:rsidRPr="00E53232">
              <w:rPr>
                <w:kern w:val="2"/>
                <w:sz w:val="22"/>
                <w:szCs w:val="22"/>
              </w:rPr>
              <w:softHyphen/>
              <w:t>хозяйственной продукции, сырья и продовольствия»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143D15" w:rsidP="000D60C0">
            <w:pPr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89993,7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7850,5*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</w:pPr>
            <w:r w:rsidRPr="00157626">
              <w:rPr>
                <w:sz w:val="22"/>
                <w:szCs w:val="22"/>
              </w:rPr>
              <w:t>6799,3*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5F5F1A" w:rsidP="000D60C0">
            <w:pPr>
              <w:jc w:val="center"/>
            </w:pPr>
            <w:r w:rsidRPr="00157626">
              <w:rPr>
                <w:sz w:val="22"/>
                <w:szCs w:val="22"/>
              </w:rPr>
              <w:t>17846,8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43D15" w:rsidRDefault="00143D15" w:rsidP="000D60C0">
            <w:pPr>
              <w:jc w:val="center"/>
              <w:rPr>
                <w:spacing w:val="-4"/>
              </w:rPr>
            </w:pPr>
            <w:r w:rsidRPr="00143D15">
              <w:rPr>
                <w:spacing w:val="-4"/>
                <w:sz w:val="22"/>
                <w:szCs w:val="22"/>
              </w:rPr>
              <w:t>20252,3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897C2D" w:rsidRDefault="00157626" w:rsidP="00143D15">
            <w:pPr>
              <w:jc w:val="center"/>
              <w:rPr>
                <w:spacing w:val="-4"/>
              </w:rPr>
            </w:pPr>
            <w:r w:rsidRPr="00897C2D">
              <w:rPr>
                <w:spacing w:val="-4"/>
                <w:sz w:val="22"/>
                <w:szCs w:val="22"/>
              </w:rPr>
              <w:t>1</w:t>
            </w:r>
            <w:r w:rsidR="00143D15" w:rsidRPr="00897C2D">
              <w:rPr>
                <w:spacing w:val="-4"/>
                <w:sz w:val="22"/>
                <w:szCs w:val="22"/>
              </w:rPr>
              <w:t>0115,9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897C2D" w:rsidRDefault="00157626" w:rsidP="00143D15">
            <w:pPr>
              <w:jc w:val="center"/>
            </w:pPr>
            <w:r w:rsidRPr="00897C2D">
              <w:rPr>
                <w:sz w:val="22"/>
                <w:szCs w:val="22"/>
              </w:rPr>
              <w:t>1</w:t>
            </w:r>
            <w:r w:rsidR="00143D15" w:rsidRPr="00897C2D">
              <w:rPr>
                <w:sz w:val="22"/>
                <w:szCs w:val="22"/>
              </w:rPr>
              <w:t>0217,2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897C2D" w:rsidRDefault="000D60C0" w:rsidP="00143D15">
            <w:pPr>
              <w:jc w:val="center"/>
            </w:pPr>
            <w:r w:rsidRPr="00897C2D">
              <w:rPr>
                <w:sz w:val="22"/>
                <w:szCs w:val="22"/>
              </w:rPr>
              <w:t>1</w:t>
            </w:r>
            <w:r w:rsidR="00143D15" w:rsidRPr="00897C2D">
              <w:rPr>
                <w:sz w:val="22"/>
                <w:szCs w:val="22"/>
              </w:rPr>
              <w:t>0111,2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897C2D" w:rsidRDefault="000D60C0" w:rsidP="000D60C0">
            <w:pPr>
              <w:jc w:val="center"/>
            </w:pPr>
            <w:r w:rsidRPr="00897C2D">
              <w:rPr>
                <w:sz w:val="22"/>
                <w:szCs w:val="22"/>
              </w:rPr>
              <w:t>1360,1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897C2D" w:rsidRDefault="000D60C0" w:rsidP="000D60C0">
            <w:pPr>
              <w:jc w:val="center"/>
            </w:pPr>
            <w:r w:rsidRPr="00897C2D">
              <w:rPr>
                <w:sz w:val="22"/>
                <w:szCs w:val="22"/>
              </w:rPr>
              <w:t>1360,1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897C2D" w:rsidRDefault="000D60C0" w:rsidP="000D60C0">
            <w:pPr>
              <w:jc w:val="center"/>
            </w:pPr>
            <w:r w:rsidRPr="00897C2D">
              <w:rPr>
                <w:sz w:val="22"/>
                <w:szCs w:val="22"/>
              </w:rPr>
              <w:t>1360,1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897C2D" w:rsidRDefault="000D60C0" w:rsidP="000D60C0">
            <w:pPr>
              <w:jc w:val="center"/>
            </w:pPr>
            <w:r w:rsidRPr="00897C2D">
              <w:rPr>
                <w:sz w:val="22"/>
                <w:szCs w:val="22"/>
              </w:rPr>
              <w:t>1360,1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897C2D" w:rsidRDefault="000D60C0" w:rsidP="000D60C0">
            <w:pPr>
              <w:jc w:val="center"/>
            </w:pPr>
            <w:r w:rsidRPr="00897C2D">
              <w:rPr>
                <w:sz w:val="22"/>
                <w:szCs w:val="22"/>
              </w:rPr>
              <w:t>1360,1</w:t>
            </w:r>
          </w:p>
        </w:tc>
      </w:tr>
      <w:tr w:rsidR="000D60C0" w:rsidRPr="00E53232" w:rsidTr="001576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157626" w:rsidP="00143D15">
            <w:pPr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143D15">
              <w:rPr>
                <w:kern w:val="2"/>
                <w:sz w:val="22"/>
                <w:szCs w:val="22"/>
              </w:rPr>
              <w:t>9128,9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1426,0*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1234,6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5F5F1A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3045,3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143D15" w:rsidP="00143D15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  <w:sz w:val="22"/>
                <w:szCs w:val="22"/>
              </w:rPr>
              <w:t>6211,6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143D15" w:rsidP="00143D15">
            <w:pPr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3438,1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143D15" w:rsidP="00143D15">
            <w:pPr>
              <w:jc w:val="center"/>
            </w:pPr>
            <w:r>
              <w:rPr>
                <w:sz w:val="22"/>
                <w:szCs w:val="22"/>
              </w:rPr>
              <w:t>3539,4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143D15" w:rsidP="00143D15">
            <w:pPr>
              <w:jc w:val="center"/>
            </w:pPr>
            <w:r>
              <w:rPr>
                <w:sz w:val="22"/>
                <w:szCs w:val="22"/>
              </w:rPr>
              <w:t>3433,4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</w:pPr>
            <w:r w:rsidRPr="00157626">
              <w:rPr>
                <w:sz w:val="22"/>
                <w:szCs w:val="22"/>
              </w:rPr>
              <w:t>1360,1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</w:pPr>
            <w:r w:rsidRPr="00157626">
              <w:rPr>
                <w:sz w:val="22"/>
                <w:szCs w:val="22"/>
              </w:rPr>
              <w:t>1360,1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</w:pPr>
            <w:r w:rsidRPr="00157626">
              <w:rPr>
                <w:sz w:val="22"/>
                <w:szCs w:val="22"/>
              </w:rPr>
              <w:t>1360,1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</w:pPr>
            <w:r w:rsidRPr="00157626">
              <w:rPr>
                <w:sz w:val="22"/>
                <w:szCs w:val="22"/>
              </w:rPr>
              <w:t>1360,1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</w:pPr>
            <w:r w:rsidRPr="00157626">
              <w:rPr>
                <w:sz w:val="22"/>
                <w:szCs w:val="22"/>
              </w:rPr>
              <w:t>1360,1</w:t>
            </w:r>
          </w:p>
        </w:tc>
      </w:tr>
      <w:tr w:rsidR="000D60C0" w:rsidRPr="00E53232" w:rsidTr="001576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безвозмездные поступления в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kern w:val="2"/>
              </w:rPr>
            </w:pPr>
            <w:r w:rsidRPr="00157626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</w:tr>
      <w:tr w:rsidR="000D60C0" w:rsidRPr="00E53232" w:rsidTr="001576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  <w:highlight w:val="yellow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</w:p>
        </w:tc>
      </w:tr>
      <w:tr w:rsidR="000D60C0" w:rsidRPr="00E53232" w:rsidTr="001576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143D15" w:rsidP="00143D15">
            <w:pPr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38676,5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349,2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9064,3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143D15" w:rsidP="00143D15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  <w:sz w:val="22"/>
                <w:szCs w:val="22"/>
              </w:rPr>
              <w:t>9229,6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143D15" w:rsidP="00C761B7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  <w:sz w:val="22"/>
                <w:szCs w:val="22"/>
              </w:rPr>
              <w:t>6677,8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143D15" w:rsidP="00143D15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  <w:sz w:val="22"/>
                <w:szCs w:val="22"/>
              </w:rPr>
              <w:t>6677,8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143D15" w:rsidP="000D60C0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6677,8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</w:tr>
      <w:tr w:rsidR="000D60C0" w:rsidRPr="00E53232" w:rsidTr="001576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143D15" w:rsidP="00143D15">
            <w:pPr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22188,3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6075,3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5564,7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5F5F1A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5737,2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143D15" w:rsidP="00143D15">
            <w:pPr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4811,1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143D15" w:rsidP="000D60C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143D15" w:rsidP="000D60C0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</w:tr>
      <w:tr w:rsidR="000D60C0" w:rsidRPr="00E53232" w:rsidTr="001576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kern w:val="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</w:p>
        </w:tc>
      </w:tr>
      <w:tr w:rsidR="000D60C0" w:rsidRPr="00E53232" w:rsidTr="001576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jc w:val="center"/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Подпрограмма 1 «</w:t>
            </w:r>
            <w:r w:rsidRPr="00E53232">
              <w:rPr>
                <w:bCs/>
                <w:kern w:val="2"/>
                <w:sz w:val="22"/>
                <w:szCs w:val="22"/>
              </w:rPr>
              <w:t>Развитие от</w:t>
            </w:r>
            <w:r w:rsidRPr="00E53232">
              <w:rPr>
                <w:bCs/>
                <w:kern w:val="2"/>
                <w:sz w:val="22"/>
                <w:szCs w:val="22"/>
              </w:rPr>
              <w:softHyphen/>
              <w:t xml:space="preserve">раслей </w:t>
            </w:r>
            <w:r w:rsidRPr="00E53232">
              <w:rPr>
                <w:bCs/>
                <w:kern w:val="2"/>
                <w:sz w:val="22"/>
                <w:szCs w:val="22"/>
              </w:rPr>
              <w:lastRenderedPageBreak/>
              <w:t>агропромышленного комплекса»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143D15" w:rsidP="00143D15">
            <w:pPr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47966,8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401,4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10418,8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143D15" w:rsidP="00143D15">
            <w:pPr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13199,4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143D15" w:rsidP="00143D15">
            <w:pPr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8045,5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143D15" w:rsidP="00143D15">
            <w:pPr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8045,5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143D15" w:rsidP="00143D15">
            <w:pPr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7856,2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</w:tr>
      <w:tr w:rsidR="000D60C0" w:rsidRPr="00E53232" w:rsidTr="001576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 xml:space="preserve">областной </w:t>
            </w:r>
            <w:r w:rsidRPr="00E53232">
              <w:rPr>
                <w:kern w:val="2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E2834" w:rsidP="000D60C0">
            <w:pPr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lastRenderedPageBreak/>
              <w:t>9290,3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52,2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  <w:highlight w:val="yellow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1354,5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897C2D" w:rsidP="00897C2D">
            <w:pPr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3969,8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897C2D" w:rsidP="00897C2D">
            <w:pPr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1367,7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897C2D" w:rsidP="00897C2D">
            <w:pPr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1367,7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897C2D" w:rsidP="000D60C0">
            <w:pPr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1178,4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</w:tr>
      <w:tr w:rsidR="000D60C0" w:rsidRPr="00E53232" w:rsidTr="001576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безвозмездные поступления в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kern w:val="2"/>
              </w:rPr>
            </w:pPr>
            <w:r w:rsidRPr="00157626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</w:tr>
      <w:tr w:rsidR="000D60C0" w:rsidRPr="00E53232" w:rsidTr="001576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</w:p>
        </w:tc>
      </w:tr>
      <w:tr w:rsidR="000D60C0" w:rsidRPr="00E53232" w:rsidTr="001576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897C2D" w:rsidP="00897C2D">
            <w:pPr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38676,5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349,2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9064,3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897C2D" w:rsidP="00897C2D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  <w:sz w:val="22"/>
                <w:szCs w:val="22"/>
              </w:rPr>
              <w:t>9229,6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897C2D" w:rsidP="00897C2D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  <w:sz w:val="22"/>
                <w:szCs w:val="22"/>
              </w:rPr>
              <w:t>6677,8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897C2D" w:rsidP="00897C2D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  <w:sz w:val="22"/>
                <w:szCs w:val="22"/>
              </w:rPr>
              <w:t>6677,8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897C2D" w:rsidP="00897C2D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  <w:sz w:val="22"/>
                <w:szCs w:val="22"/>
              </w:rPr>
              <w:t>6677,8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</w:tr>
      <w:tr w:rsidR="000D60C0" w:rsidRPr="00E53232" w:rsidTr="001576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kern w:val="2"/>
              </w:rPr>
            </w:pPr>
            <w:r w:rsidRPr="00157626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</w:tr>
      <w:tr w:rsidR="000D60C0" w:rsidRPr="00E53232" w:rsidTr="00157626">
        <w:trPr>
          <w:trHeight w:val="5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kern w:val="2"/>
              </w:rPr>
            </w:pPr>
            <w:r w:rsidRPr="00157626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</w:tr>
      <w:tr w:rsidR="000D60C0" w:rsidRPr="00E53232" w:rsidTr="001576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</w:p>
        </w:tc>
      </w:tr>
      <w:tr w:rsidR="000D60C0" w:rsidRPr="00E53232" w:rsidTr="001576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3</w:t>
            </w:r>
            <w:r w:rsidRPr="00E53232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 xml:space="preserve">Подпрограмма </w:t>
            </w:r>
            <w:r>
              <w:rPr>
                <w:kern w:val="2"/>
                <w:sz w:val="22"/>
                <w:szCs w:val="22"/>
              </w:rPr>
              <w:t>3</w:t>
            </w:r>
            <w:r w:rsidRPr="00E53232">
              <w:rPr>
                <w:kern w:val="2"/>
                <w:sz w:val="22"/>
                <w:szCs w:val="22"/>
              </w:rPr>
              <w:t xml:space="preserve">  «Обеспечение реализа</w:t>
            </w:r>
            <w:r w:rsidRPr="00E53232">
              <w:rPr>
                <w:kern w:val="2"/>
                <w:sz w:val="22"/>
                <w:szCs w:val="22"/>
              </w:rPr>
              <w:softHyphen/>
              <w:t>ции муниципальной программы Усть-Донецкого района «Развитие сельского хозяйства и регулирование рынков сельскохозяйствен</w:t>
            </w:r>
            <w:r w:rsidRPr="00E53232">
              <w:rPr>
                <w:kern w:val="2"/>
                <w:sz w:val="22"/>
                <w:szCs w:val="22"/>
              </w:rPr>
              <w:softHyphen/>
              <w:t>ной продукции, сырья и про</w:t>
            </w:r>
            <w:r w:rsidRPr="00E53232">
              <w:rPr>
                <w:kern w:val="2"/>
                <w:sz w:val="22"/>
                <w:szCs w:val="22"/>
              </w:rPr>
              <w:softHyphen/>
              <w:t>довольствия»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897C2D" w:rsidP="00897C2D">
            <w:pPr>
              <w:spacing w:line="252" w:lineRule="auto"/>
              <w:jc w:val="center"/>
              <w:rPr>
                <w:kern w:val="2"/>
                <w:highlight w:val="yellow"/>
              </w:rPr>
            </w:pPr>
            <w:r>
              <w:rPr>
                <w:kern w:val="2"/>
                <w:sz w:val="22"/>
                <w:szCs w:val="22"/>
              </w:rPr>
              <w:t>42026,9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</w:pPr>
            <w:r w:rsidRPr="00157626">
              <w:rPr>
                <w:sz w:val="22"/>
                <w:szCs w:val="22"/>
              </w:rPr>
              <w:t>7449,1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</w:pPr>
            <w:r w:rsidRPr="00157626">
              <w:rPr>
                <w:sz w:val="22"/>
                <w:szCs w:val="22"/>
              </w:rPr>
              <w:t>6799,3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spacing w:line="252" w:lineRule="auto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7428,0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897C2D" w:rsidP="00897C2D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7052,9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897C2D" w:rsidP="00897C2D">
            <w:pPr>
              <w:jc w:val="center"/>
            </w:pPr>
            <w:r>
              <w:rPr>
                <w:sz w:val="22"/>
                <w:szCs w:val="22"/>
              </w:rPr>
              <w:t>2070,4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897C2D" w:rsidP="00897C2D">
            <w:pPr>
              <w:jc w:val="center"/>
            </w:pPr>
            <w:r>
              <w:rPr>
                <w:sz w:val="22"/>
                <w:szCs w:val="22"/>
              </w:rPr>
              <w:t>2171,7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897C2D" w:rsidP="00897C2D">
            <w:pPr>
              <w:jc w:val="center"/>
            </w:pPr>
            <w:r>
              <w:rPr>
                <w:sz w:val="22"/>
                <w:szCs w:val="22"/>
              </w:rPr>
              <w:t>2255,0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</w:pPr>
            <w:r w:rsidRPr="00157626">
              <w:rPr>
                <w:sz w:val="22"/>
                <w:szCs w:val="22"/>
              </w:rPr>
              <w:t>1360,1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</w:pPr>
            <w:r w:rsidRPr="00157626">
              <w:rPr>
                <w:sz w:val="22"/>
                <w:szCs w:val="22"/>
              </w:rPr>
              <w:t>1360,1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</w:pPr>
            <w:r w:rsidRPr="00157626">
              <w:rPr>
                <w:sz w:val="22"/>
                <w:szCs w:val="22"/>
              </w:rPr>
              <w:t>1360,1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</w:pPr>
            <w:r w:rsidRPr="00157626">
              <w:rPr>
                <w:sz w:val="22"/>
                <w:szCs w:val="22"/>
              </w:rPr>
              <w:t>1360,1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</w:pPr>
            <w:r w:rsidRPr="00157626">
              <w:rPr>
                <w:sz w:val="22"/>
                <w:szCs w:val="22"/>
              </w:rPr>
              <w:t>1360,1</w:t>
            </w:r>
          </w:p>
        </w:tc>
      </w:tr>
      <w:tr w:rsidR="00897C2D" w:rsidRPr="00E53232" w:rsidTr="001576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2D" w:rsidRPr="00E53232" w:rsidRDefault="00897C2D" w:rsidP="000D60C0">
            <w:pPr>
              <w:rPr>
                <w:kern w:val="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2D" w:rsidRPr="00E53232" w:rsidRDefault="00897C2D" w:rsidP="000D60C0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2D" w:rsidRPr="00E53232" w:rsidRDefault="00897C2D" w:rsidP="000D60C0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2D" w:rsidRPr="00157626" w:rsidRDefault="00897C2D" w:rsidP="00897C2D">
            <w:pPr>
              <w:spacing w:line="252" w:lineRule="auto"/>
              <w:jc w:val="center"/>
              <w:rPr>
                <w:kern w:val="2"/>
                <w:highlight w:val="yellow"/>
              </w:rPr>
            </w:pPr>
            <w:r>
              <w:rPr>
                <w:kern w:val="2"/>
                <w:sz w:val="22"/>
                <w:szCs w:val="22"/>
              </w:rPr>
              <w:t>19838,6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2D" w:rsidRPr="00157626" w:rsidRDefault="00897C2D" w:rsidP="000D60C0">
            <w:pPr>
              <w:spacing w:line="252" w:lineRule="auto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1373,8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2D" w:rsidRPr="00157626" w:rsidRDefault="00897C2D" w:rsidP="000D60C0">
            <w:pPr>
              <w:jc w:val="center"/>
            </w:pPr>
            <w:r w:rsidRPr="00157626">
              <w:rPr>
                <w:kern w:val="2"/>
                <w:sz w:val="22"/>
                <w:szCs w:val="22"/>
              </w:rPr>
              <w:t>1234,6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2D" w:rsidRPr="00157626" w:rsidRDefault="00897C2D" w:rsidP="000D60C0">
            <w:pPr>
              <w:jc w:val="center"/>
            </w:pPr>
            <w:r w:rsidRPr="00157626">
              <w:rPr>
                <w:sz w:val="22"/>
                <w:szCs w:val="22"/>
              </w:rPr>
              <w:t>1690,8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2D" w:rsidRPr="00157626" w:rsidRDefault="00897C2D" w:rsidP="00897C2D">
            <w:pPr>
              <w:jc w:val="center"/>
            </w:pPr>
            <w:r>
              <w:rPr>
                <w:sz w:val="22"/>
                <w:szCs w:val="22"/>
              </w:rPr>
              <w:t>2241,8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2D" w:rsidRPr="00157626" w:rsidRDefault="00897C2D" w:rsidP="00897C2D">
            <w:pPr>
              <w:jc w:val="center"/>
            </w:pPr>
            <w:r>
              <w:rPr>
                <w:sz w:val="22"/>
                <w:szCs w:val="22"/>
              </w:rPr>
              <w:t>2070,4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2D" w:rsidRPr="00157626" w:rsidRDefault="00897C2D" w:rsidP="00897C2D">
            <w:pPr>
              <w:jc w:val="center"/>
            </w:pPr>
            <w:r>
              <w:rPr>
                <w:sz w:val="22"/>
                <w:szCs w:val="22"/>
              </w:rPr>
              <w:t>2171,7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2D" w:rsidRPr="00157626" w:rsidRDefault="00897C2D" w:rsidP="00897C2D">
            <w:pPr>
              <w:jc w:val="center"/>
            </w:pPr>
            <w:r>
              <w:rPr>
                <w:sz w:val="22"/>
                <w:szCs w:val="22"/>
              </w:rPr>
              <w:t>2255,0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2D" w:rsidRPr="00157626" w:rsidRDefault="00897C2D" w:rsidP="000D60C0">
            <w:pPr>
              <w:jc w:val="center"/>
            </w:pPr>
            <w:r w:rsidRPr="00157626">
              <w:rPr>
                <w:sz w:val="22"/>
                <w:szCs w:val="22"/>
              </w:rPr>
              <w:t>1360,1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2D" w:rsidRPr="00157626" w:rsidRDefault="00897C2D" w:rsidP="000D60C0">
            <w:pPr>
              <w:jc w:val="center"/>
            </w:pPr>
            <w:r w:rsidRPr="00157626">
              <w:rPr>
                <w:sz w:val="22"/>
                <w:szCs w:val="22"/>
              </w:rPr>
              <w:t>1360,1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2D" w:rsidRPr="00157626" w:rsidRDefault="00897C2D" w:rsidP="000D60C0">
            <w:pPr>
              <w:jc w:val="center"/>
            </w:pPr>
            <w:r w:rsidRPr="00157626">
              <w:rPr>
                <w:sz w:val="22"/>
                <w:szCs w:val="22"/>
              </w:rPr>
              <w:t>1360,1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2D" w:rsidRPr="00157626" w:rsidRDefault="00897C2D" w:rsidP="000D60C0">
            <w:pPr>
              <w:jc w:val="center"/>
            </w:pPr>
            <w:r w:rsidRPr="00157626">
              <w:rPr>
                <w:sz w:val="22"/>
                <w:szCs w:val="22"/>
              </w:rPr>
              <w:t>1360,1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2D" w:rsidRPr="00157626" w:rsidRDefault="00897C2D" w:rsidP="000D60C0">
            <w:pPr>
              <w:jc w:val="center"/>
            </w:pPr>
            <w:r w:rsidRPr="00157626">
              <w:rPr>
                <w:sz w:val="22"/>
                <w:szCs w:val="22"/>
              </w:rPr>
              <w:t>1360,1</w:t>
            </w:r>
          </w:p>
        </w:tc>
      </w:tr>
      <w:tr w:rsidR="000D60C0" w:rsidRPr="00E53232" w:rsidTr="001576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безвозмездные поступления в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kern w:val="2"/>
              </w:rPr>
            </w:pPr>
            <w:r w:rsidRPr="00157626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</w:tr>
      <w:tr w:rsidR="000D60C0" w:rsidRPr="00E53232" w:rsidTr="001576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spacing w:line="252" w:lineRule="auto"/>
              <w:jc w:val="center"/>
              <w:rPr>
                <w:spacing w:val="-4"/>
                <w:kern w:val="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spacing w:line="252" w:lineRule="auto"/>
              <w:jc w:val="center"/>
              <w:rPr>
                <w:spacing w:val="-4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spacing w:line="252" w:lineRule="auto"/>
              <w:jc w:val="center"/>
              <w:rPr>
                <w:spacing w:val="-4"/>
                <w:kern w:val="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spacing w:line="252" w:lineRule="auto"/>
              <w:jc w:val="center"/>
              <w:rPr>
                <w:spacing w:val="-4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spacing w:line="252" w:lineRule="auto"/>
              <w:jc w:val="center"/>
              <w:rPr>
                <w:spacing w:val="-4"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spacing w:line="252" w:lineRule="auto"/>
              <w:jc w:val="center"/>
              <w:rPr>
                <w:spacing w:val="-4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spacing w:line="252" w:lineRule="auto"/>
              <w:jc w:val="center"/>
              <w:rPr>
                <w:spacing w:val="-4"/>
                <w:kern w:val="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spacing w:line="252" w:lineRule="auto"/>
              <w:jc w:val="center"/>
              <w:rPr>
                <w:spacing w:val="-4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spacing w:line="252" w:lineRule="auto"/>
              <w:jc w:val="center"/>
              <w:rPr>
                <w:spacing w:val="-4"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spacing w:line="252" w:lineRule="auto"/>
              <w:jc w:val="center"/>
              <w:rPr>
                <w:spacing w:val="-4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spacing w:line="252" w:lineRule="auto"/>
              <w:jc w:val="center"/>
              <w:rPr>
                <w:spacing w:val="-4"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C0" w:rsidRPr="00157626" w:rsidRDefault="000D60C0" w:rsidP="000D60C0">
            <w:pPr>
              <w:spacing w:line="252" w:lineRule="auto"/>
              <w:jc w:val="center"/>
              <w:rPr>
                <w:spacing w:val="-4"/>
                <w:kern w:val="2"/>
              </w:rPr>
            </w:pPr>
          </w:p>
        </w:tc>
      </w:tr>
      <w:tr w:rsidR="000D60C0" w:rsidRPr="00E53232" w:rsidTr="001576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kern w:val="2"/>
              </w:rPr>
            </w:pPr>
            <w:r w:rsidRPr="00157626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</w:p>
        </w:tc>
      </w:tr>
      <w:tr w:rsidR="000D60C0" w:rsidRPr="00E53232" w:rsidTr="001576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897C2D" w:rsidP="00897C2D">
            <w:pPr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22188,3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6075,3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5564,7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5737,2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897C2D" w:rsidP="00897C2D">
            <w:pPr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4811,1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897C2D" w:rsidP="000D60C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897C2D" w:rsidP="00897C2D">
            <w:pPr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</w:rPr>
            </w:pPr>
            <w:r w:rsidRPr="00157626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</w:p>
        </w:tc>
      </w:tr>
      <w:tr w:rsidR="000D60C0" w:rsidRPr="00E53232" w:rsidTr="001576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E53232" w:rsidRDefault="000D60C0" w:rsidP="000D60C0">
            <w:pPr>
              <w:rPr>
                <w:kern w:val="2"/>
              </w:rPr>
            </w:pPr>
            <w:r w:rsidRPr="00E53232">
              <w:rPr>
                <w:kern w:val="2"/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kern w:val="2"/>
              </w:rPr>
            </w:pPr>
            <w:r w:rsidRPr="00157626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ind w:left="-57" w:right="-57"/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C0" w:rsidRPr="00157626" w:rsidRDefault="000D60C0" w:rsidP="000D60C0">
            <w:pPr>
              <w:jc w:val="center"/>
              <w:rPr>
                <w:spacing w:val="-4"/>
                <w:kern w:val="2"/>
              </w:rPr>
            </w:pPr>
            <w:r w:rsidRPr="00157626">
              <w:rPr>
                <w:spacing w:val="-4"/>
                <w:kern w:val="2"/>
                <w:sz w:val="22"/>
                <w:szCs w:val="22"/>
              </w:rPr>
              <w:t>-</w:t>
            </w:r>
          </w:p>
        </w:tc>
      </w:tr>
    </w:tbl>
    <w:p w:rsidR="000D60C0" w:rsidRPr="0069445B" w:rsidRDefault="000D60C0" w:rsidP="000D60C0">
      <w:pPr>
        <w:tabs>
          <w:tab w:val="left" w:pos="4112"/>
        </w:tabs>
        <w:rPr>
          <w:sz w:val="8"/>
          <w:szCs w:val="8"/>
        </w:rPr>
      </w:pPr>
    </w:p>
    <w:p w:rsidR="000D60C0" w:rsidRPr="0069445B" w:rsidRDefault="000D60C0" w:rsidP="000D60C0">
      <w:pPr>
        <w:pStyle w:val="ac"/>
        <w:tabs>
          <w:tab w:val="left" w:pos="4112"/>
        </w:tabs>
        <w:rPr>
          <w:sz w:val="18"/>
          <w:szCs w:val="18"/>
        </w:rPr>
      </w:pPr>
      <w:r w:rsidRPr="0069445B">
        <w:rPr>
          <w:sz w:val="18"/>
          <w:szCs w:val="18"/>
        </w:rPr>
        <w:t>* 2019-2020 г.г.  в подпрограмме «Устойчивое развитие сельских территорий» на реализацию мероприятий было использовано</w:t>
      </w:r>
      <w:proofErr w:type="gramStart"/>
      <w:r w:rsidRPr="0069445B">
        <w:rPr>
          <w:sz w:val="18"/>
          <w:szCs w:val="18"/>
        </w:rPr>
        <w:t xml:space="preserve"> :</w:t>
      </w:r>
      <w:proofErr w:type="gramEnd"/>
    </w:p>
    <w:p w:rsidR="000D60C0" w:rsidRPr="0069445B" w:rsidRDefault="000D60C0" w:rsidP="000D60C0">
      <w:pPr>
        <w:pStyle w:val="ac"/>
        <w:tabs>
          <w:tab w:val="left" w:pos="4112"/>
        </w:tabs>
        <w:rPr>
          <w:sz w:val="18"/>
          <w:szCs w:val="18"/>
        </w:rPr>
      </w:pPr>
      <w:r w:rsidRPr="0069445B">
        <w:rPr>
          <w:sz w:val="18"/>
          <w:szCs w:val="18"/>
        </w:rPr>
        <w:t>2019 г. - местный бюджет -  1399,5 тыс. руб., областной бюджет - 31421,9 тыс</w:t>
      </w:r>
      <w:proofErr w:type="gramStart"/>
      <w:r w:rsidRPr="0069445B">
        <w:rPr>
          <w:sz w:val="18"/>
          <w:szCs w:val="18"/>
        </w:rPr>
        <w:t>.р</w:t>
      </w:r>
      <w:proofErr w:type="gramEnd"/>
      <w:r w:rsidRPr="0069445B">
        <w:rPr>
          <w:sz w:val="18"/>
          <w:szCs w:val="18"/>
        </w:rPr>
        <w:t xml:space="preserve">уб., </w:t>
      </w:r>
    </w:p>
    <w:p w:rsidR="000D60C0" w:rsidRPr="0069445B" w:rsidRDefault="000D60C0" w:rsidP="000D60C0">
      <w:pPr>
        <w:pStyle w:val="ac"/>
        <w:tabs>
          <w:tab w:val="left" w:pos="4112"/>
        </w:tabs>
        <w:rPr>
          <w:sz w:val="18"/>
          <w:szCs w:val="18"/>
        </w:rPr>
      </w:pPr>
      <w:r w:rsidRPr="0069445B">
        <w:rPr>
          <w:sz w:val="18"/>
          <w:szCs w:val="18"/>
        </w:rPr>
        <w:t>2020 г.-  местный бюджет - 167,6 тыс. руб.</w:t>
      </w:r>
    </w:p>
    <w:p w:rsidR="000D60C0" w:rsidRDefault="000D60C0" w:rsidP="000D60C0">
      <w:pPr>
        <w:ind w:firstLine="709"/>
        <w:rPr>
          <w:sz w:val="16"/>
          <w:szCs w:val="16"/>
        </w:rPr>
      </w:pPr>
    </w:p>
    <w:p w:rsidR="00E87F73" w:rsidRDefault="00E87F73" w:rsidP="000D60C0">
      <w:pPr>
        <w:ind w:firstLine="709"/>
        <w:rPr>
          <w:sz w:val="16"/>
          <w:szCs w:val="16"/>
        </w:rPr>
      </w:pPr>
    </w:p>
    <w:p w:rsidR="00B83008" w:rsidRPr="00D57F5D" w:rsidRDefault="00B83008" w:rsidP="000D60C0">
      <w:pPr>
        <w:ind w:firstLine="709"/>
        <w:rPr>
          <w:sz w:val="16"/>
          <w:szCs w:val="16"/>
        </w:rPr>
      </w:pPr>
    </w:p>
    <w:p w:rsidR="000D60C0" w:rsidRDefault="000D60C0" w:rsidP="000D60C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АПК и природопользования </w:t>
      </w:r>
    </w:p>
    <w:p w:rsidR="00FF75B7" w:rsidRPr="00C865DA" w:rsidRDefault="000D60C0" w:rsidP="000D60C0">
      <w:pPr>
        <w:rPr>
          <w:sz w:val="18"/>
          <w:szCs w:val="18"/>
        </w:rPr>
      </w:pPr>
      <w:r>
        <w:rPr>
          <w:sz w:val="28"/>
          <w:szCs w:val="28"/>
        </w:rPr>
        <w:t xml:space="preserve">          Администрации Усть-Донецкого района                                                     В.А. Филатов</w:t>
      </w:r>
    </w:p>
    <w:sectPr w:rsidR="00FF75B7" w:rsidRPr="00C865DA" w:rsidSect="00670B88"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D25" w:rsidRDefault="00C14D25" w:rsidP="00FF75B7">
      <w:r>
        <w:separator/>
      </w:r>
    </w:p>
  </w:endnote>
  <w:endnote w:type="continuationSeparator" w:id="0">
    <w:p w:rsidR="00C14D25" w:rsidRDefault="00C14D25" w:rsidP="00FF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Microsoft YaHe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D25" w:rsidRDefault="00C14D25" w:rsidP="00FF75B7">
      <w:r>
        <w:separator/>
      </w:r>
    </w:p>
  </w:footnote>
  <w:footnote w:type="continuationSeparator" w:id="0">
    <w:p w:rsidR="00C14D25" w:rsidRDefault="00C14D25" w:rsidP="00FF7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98"/>
      <w:docPartObj>
        <w:docPartGallery w:val="Page Numbers (Top of Page)"/>
        <w:docPartUnique/>
      </w:docPartObj>
    </w:sdtPr>
    <w:sdtContent>
      <w:p w:rsidR="00C14D25" w:rsidRDefault="00C254DC">
        <w:pPr>
          <w:pStyle w:val="a5"/>
          <w:jc w:val="center"/>
        </w:pPr>
        <w:fldSimple w:instr="PAGE   \* MERGEFORMAT">
          <w:r w:rsidR="00D07D45">
            <w:rPr>
              <w:noProof/>
            </w:rPr>
            <w:t>6</w:t>
          </w:r>
        </w:fldSimple>
      </w:p>
    </w:sdtContent>
  </w:sdt>
  <w:p w:rsidR="00C14D25" w:rsidRDefault="00C14D2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618"/>
    <w:rsid w:val="00012124"/>
    <w:rsid w:val="00023563"/>
    <w:rsid w:val="00056AEC"/>
    <w:rsid w:val="000A4C91"/>
    <w:rsid w:val="000A5E4A"/>
    <w:rsid w:val="000D60C0"/>
    <w:rsid w:val="000E2834"/>
    <w:rsid w:val="000F4618"/>
    <w:rsid w:val="001438F6"/>
    <w:rsid w:val="00143D15"/>
    <w:rsid w:val="00157626"/>
    <w:rsid w:val="0017537B"/>
    <w:rsid w:val="00184FAE"/>
    <w:rsid w:val="00187DC6"/>
    <w:rsid w:val="001C371F"/>
    <w:rsid w:val="001F6912"/>
    <w:rsid w:val="0027166F"/>
    <w:rsid w:val="002B0D68"/>
    <w:rsid w:val="002D3E0F"/>
    <w:rsid w:val="002F2B3C"/>
    <w:rsid w:val="00300F68"/>
    <w:rsid w:val="003160FD"/>
    <w:rsid w:val="003204DA"/>
    <w:rsid w:val="003268A9"/>
    <w:rsid w:val="0039572E"/>
    <w:rsid w:val="003E043B"/>
    <w:rsid w:val="003E56D1"/>
    <w:rsid w:val="003F0D98"/>
    <w:rsid w:val="003F32F7"/>
    <w:rsid w:val="00404216"/>
    <w:rsid w:val="004169E2"/>
    <w:rsid w:val="00417E10"/>
    <w:rsid w:val="004406FA"/>
    <w:rsid w:val="00443A85"/>
    <w:rsid w:val="00461DA3"/>
    <w:rsid w:val="004C206B"/>
    <w:rsid w:val="004D01A6"/>
    <w:rsid w:val="004E452C"/>
    <w:rsid w:val="005124C1"/>
    <w:rsid w:val="0051256F"/>
    <w:rsid w:val="00512C13"/>
    <w:rsid w:val="005535FE"/>
    <w:rsid w:val="005B2A9A"/>
    <w:rsid w:val="005F4D9D"/>
    <w:rsid w:val="005F5F1A"/>
    <w:rsid w:val="0063697C"/>
    <w:rsid w:val="00657457"/>
    <w:rsid w:val="00670B88"/>
    <w:rsid w:val="006D2598"/>
    <w:rsid w:val="006E593E"/>
    <w:rsid w:val="00774468"/>
    <w:rsid w:val="007A61D5"/>
    <w:rsid w:val="007B1D55"/>
    <w:rsid w:val="007C45DD"/>
    <w:rsid w:val="008604F5"/>
    <w:rsid w:val="008716E8"/>
    <w:rsid w:val="008748DB"/>
    <w:rsid w:val="008969A1"/>
    <w:rsid w:val="00897C2D"/>
    <w:rsid w:val="008A42A1"/>
    <w:rsid w:val="008B3459"/>
    <w:rsid w:val="00902860"/>
    <w:rsid w:val="00912DC7"/>
    <w:rsid w:val="00920E8F"/>
    <w:rsid w:val="009B0020"/>
    <w:rsid w:val="009C154C"/>
    <w:rsid w:val="00A857A0"/>
    <w:rsid w:val="00A9682C"/>
    <w:rsid w:val="00AA1306"/>
    <w:rsid w:val="00AA581C"/>
    <w:rsid w:val="00AD0D24"/>
    <w:rsid w:val="00B262A0"/>
    <w:rsid w:val="00B424FD"/>
    <w:rsid w:val="00B83008"/>
    <w:rsid w:val="00B85ED9"/>
    <w:rsid w:val="00BA2E8D"/>
    <w:rsid w:val="00BC47C6"/>
    <w:rsid w:val="00BC78FA"/>
    <w:rsid w:val="00C141FD"/>
    <w:rsid w:val="00C14D25"/>
    <w:rsid w:val="00C16B1E"/>
    <w:rsid w:val="00C16E98"/>
    <w:rsid w:val="00C254DC"/>
    <w:rsid w:val="00C415C8"/>
    <w:rsid w:val="00C464E0"/>
    <w:rsid w:val="00C615A9"/>
    <w:rsid w:val="00C761B7"/>
    <w:rsid w:val="00C865DA"/>
    <w:rsid w:val="00CB7D91"/>
    <w:rsid w:val="00D07D45"/>
    <w:rsid w:val="00D9089D"/>
    <w:rsid w:val="00DD4B3D"/>
    <w:rsid w:val="00DF50C6"/>
    <w:rsid w:val="00E25C6A"/>
    <w:rsid w:val="00E604F3"/>
    <w:rsid w:val="00E642D8"/>
    <w:rsid w:val="00E87F73"/>
    <w:rsid w:val="00E943F3"/>
    <w:rsid w:val="00EC3C6D"/>
    <w:rsid w:val="00EF492C"/>
    <w:rsid w:val="00F246CE"/>
    <w:rsid w:val="00F620FE"/>
    <w:rsid w:val="00F6620C"/>
    <w:rsid w:val="00F93DBB"/>
    <w:rsid w:val="00FB66B7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670B8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Web">
    <w:name w:val="Обычный (Web)"/>
    <w:basedOn w:val="a"/>
    <w:rsid w:val="00670B88"/>
    <w:pPr>
      <w:widowControl w:val="0"/>
      <w:suppressAutoHyphens w:val="0"/>
    </w:pPr>
  </w:style>
  <w:style w:type="paragraph" w:styleId="ac">
    <w:name w:val="List Paragraph"/>
    <w:basedOn w:val="a"/>
    <w:uiPriority w:val="34"/>
    <w:qFormat/>
    <w:rsid w:val="00670B88"/>
    <w:pPr>
      <w:ind w:left="720"/>
      <w:contextualSpacing/>
    </w:pPr>
  </w:style>
  <w:style w:type="paragraph" w:customStyle="1" w:styleId="ConsPlusCell">
    <w:name w:val="ConsPlusCell"/>
    <w:rsid w:val="001438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BC6B9-FA3A-414B-B2E7-EFE93BB79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11</Pages>
  <Words>2430</Words>
  <Characters>13857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Хаперская</cp:lastModifiedBy>
  <cp:revision>39</cp:revision>
  <cp:lastPrinted>2022-12-27T07:37:00Z</cp:lastPrinted>
  <dcterms:created xsi:type="dcterms:W3CDTF">2020-10-15T09:35:00Z</dcterms:created>
  <dcterms:modified xsi:type="dcterms:W3CDTF">2022-12-29T13:23:00Z</dcterms:modified>
</cp:coreProperties>
</file>